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E0" w:rsidRPr="00AA673A" w:rsidRDefault="00CA54E0" w:rsidP="00CA54E0">
      <w:pPr>
        <w:pStyle w:val="2"/>
        <w:spacing w:before="0" w:after="0" w:line="276" w:lineRule="auto"/>
        <w:jc w:val="center"/>
        <w:rPr>
          <w:rFonts w:ascii="David" w:hAnsi="David" w:cs="David"/>
          <w:rtl/>
        </w:rPr>
      </w:pPr>
      <w:r w:rsidRPr="00AA673A">
        <w:rPr>
          <w:rFonts w:ascii="David" w:hAnsi="David" w:cs="David"/>
          <w:rtl/>
        </w:rPr>
        <w:t xml:space="preserve">מערך למנחה </w:t>
      </w:r>
    </w:p>
    <w:p w:rsidR="0072126C" w:rsidRPr="00AA673A" w:rsidRDefault="0072126C" w:rsidP="00CA54E0">
      <w:pPr>
        <w:pStyle w:val="2"/>
        <w:spacing w:before="0" w:after="0" w:line="276" w:lineRule="auto"/>
        <w:jc w:val="center"/>
        <w:rPr>
          <w:rFonts w:ascii="David" w:hAnsi="David" w:cs="David"/>
          <w:rtl/>
        </w:rPr>
      </w:pPr>
      <w:r w:rsidRPr="00AA673A">
        <w:rPr>
          <w:rFonts w:ascii="David" w:hAnsi="David" w:cs="David"/>
          <w:rtl/>
        </w:rPr>
        <w:t>בית נדרש:</w:t>
      </w:r>
      <w:r w:rsidR="005A62E8" w:rsidRPr="00AA673A">
        <w:rPr>
          <w:rFonts w:ascii="David" w:hAnsi="David" w:cs="David"/>
          <w:rtl/>
        </w:rPr>
        <w:t xml:space="preserve"> </w:t>
      </w:r>
      <w:r w:rsidRPr="00AA673A">
        <w:rPr>
          <w:rFonts w:ascii="David" w:hAnsi="David" w:cs="David"/>
          <w:rtl/>
        </w:rPr>
        <w:t>מקובי</w:t>
      </w:r>
      <w:r w:rsidR="005A62E8" w:rsidRPr="00AA673A">
        <w:rPr>
          <w:rFonts w:ascii="David" w:hAnsi="David" w:cs="David"/>
          <w:rtl/>
        </w:rPr>
        <w:t xml:space="preserve"> – ניתוח תופעה</w:t>
      </w:r>
    </w:p>
    <w:p w:rsidR="00CA54E0" w:rsidRPr="00AA673A" w:rsidRDefault="00CA54E0" w:rsidP="00CA54E0">
      <w:pPr>
        <w:rPr>
          <w:rFonts w:ascii="David" w:hAnsi="David" w:cs="David"/>
        </w:rPr>
      </w:pPr>
    </w:p>
    <w:p w:rsidR="007D0120" w:rsidRPr="00AA673A" w:rsidRDefault="007D0120" w:rsidP="007D0120">
      <w:pPr>
        <w:pStyle w:val="2"/>
        <w:rPr>
          <w:rFonts w:ascii="David" w:hAnsi="David" w:cs="David"/>
          <w:sz w:val="28"/>
          <w:szCs w:val="28"/>
          <w:u w:val="single"/>
          <w:rtl/>
        </w:rPr>
      </w:pPr>
      <w:r w:rsidRPr="00AA673A">
        <w:rPr>
          <w:rFonts w:ascii="David" w:hAnsi="David" w:cs="David"/>
          <w:sz w:val="28"/>
          <w:szCs w:val="28"/>
          <w:rtl/>
        </w:rPr>
        <w:t>מרכיבי תפיסה:</w:t>
      </w:r>
    </w:p>
    <w:p w:rsidR="007D0120" w:rsidRPr="00AA673A" w:rsidRDefault="00AA673A" w:rsidP="007D0120">
      <w:pPr>
        <w:pStyle w:val="a8"/>
        <w:numPr>
          <w:ilvl w:val="0"/>
          <w:numId w:val="15"/>
        </w:numPr>
        <w:spacing w:after="200"/>
        <w:jc w:val="left"/>
        <w:rPr>
          <w:rFonts w:ascii="David" w:hAnsi="David" w:cs="David"/>
          <w:szCs w:val="24"/>
        </w:rPr>
      </w:pPr>
      <w:r w:rsidRPr="00AA673A">
        <w:rPr>
          <w:rFonts w:ascii="David" w:hAnsi="David" w:cs="David"/>
          <w:szCs w:val="24"/>
          <w:rtl/>
        </w:rPr>
        <w:t>דיאלוג</w:t>
      </w:r>
      <w:r w:rsidR="007D0120" w:rsidRPr="00AA673A">
        <w:rPr>
          <w:rFonts w:ascii="David" w:hAnsi="David" w:cs="David"/>
          <w:szCs w:val="24"/>
          <w:rtl/>
        </w:rPr>
        <w:t xml:space="preserve">  </w:t>
      </w:r>
    </w:p>
    <w:p w:rsidR="007D0120" w:rsidRPr="00AA673A" w:rsidRDefault="007D0120" w:rsidP="007D0120">
      <w:pPr>
        <w:pStyle w:val="a8"/>
        <w:numPr>
          <w:ilvl w:val="0"/>
          <w:numId w:val="15"/>
        </w:numPr>
        <w:spacing w:after="200"/>
        <w:jc w:val="left"/>
        <w:rPr>
          <w:rFonts w:ascii="David" w:hAnsi="David" w:cs="David"/>
          <w:szCs w:val="24"/>
          <w:u w:val="single"/>
        </w:rPr>
      </w:pPr>
      <w:r w:rsidRPr="00AA673A">
        <w:rPr>
          <w:rFonts w:ascii="David" w:hAnsi="David" w:cs="David"/>
          <w:szCs w:val="24"/>
          <w:rtl/>
        </w:rPr>
        <w:t>תיקון הלב</w:t>
      </w:r>
    </w:p>
    <w:p w:rsidR="0072126C" w:rsidRPr="00AA673A" w:rsidRDefault="005E3375" w:rsidP="007D0120">
      <w:pPr>
        <w:pStyle w:val="2"/>
        <w:rPr>
          <w:rFonts w:ascii="David" w:hAnsi="David" w:cs="David"/>
          <w:sz w:val="28"/>
          <w:szCs w:val="28"/>
          <w:rtl/>
        </w:rPr>
      </w:pPr>
      <w:r w:rsidRPr="00AA673A">
        <w:rPr>
          <w:rFonts w:ascii="David" w:hAnsi="David" w:cs="David"/>
          <w:sz w:val="28"/>
          <w:szCs w:val="28"/>
          <w:rtl/>
        </w:rPr>
        <w:t>מטרות</w:t>
      </w:r>
      <w:r w:rsidR="0072126C" w:rsidRPr="00AA673A">
        <w:rPr>
          <w:rFonts w:ascii="David" w:hAnsi="David" w:cs="David"/>
          <w:sz w:val="28"/>
          <w:szCs w:val="28"/>
          <w:rtl/>
        </w:rPr>
        <w:t xml:space="preserve">: </w:t>
      </w:r>
    </w:p>
    <w:p w:rsidR="0072126C" w:rsidRPr="00AA673A" w:rsidRDefault="00DF2FE8" w:rsidP="00AA673A">
      <w:pPr>
        <w:pStyle w:val="a8"/>
        <w:numPr>
          <w:ilvl w:val="0"/>
          <w:numId w:val="15"/>
        </w:numPr>
        <w:spacing w:after="200"/>
        <w:jc w:val="left"/>
        <w:rPr>
          <w:rFonts w:ascii="David" w:hAnsi="David" w:cs="David"/>
          <w:szCs w:val="24"/>
          <w:rtl/>
        </w:rPr>
      </w:pPr>
      <w:r w:rsidRPr="00AA673A">
        <w:rPr>
          <w:rFonts w:ascii="David" w:hAnsi="David" w:cs="David"/>
          <w:szCs w:val="24"/>
          <w:rtl/>
        </w:rPr>
        <w:t>מיפוי אישי וקבוצתי של</w:t>
      </w:r>
      <w:r w:rsidR="0072126C" w:rsidRPr="00AA673A">
        <w:rPr>
          <w:rFonts w:ascii="David" w:hAnsi="David" w:cs="David"/>
          <w:szCs w:val="24"/>
          <w:rtl/>
        </w:rPr>
        <w:t xml:space="preserve"> הצוות</w:t>
      </w:r>
      <w:r w:rsidR="005E3375" w:rsidRPr="00AA673A">
        <w:rPr>
          <w:rFonts w:ascii="David" w:hAnsi="David" w:cs="David"/>
          <w:szCs w:val="24"/>
          <w:rtl/>
        </w:rPr>
        <w:t xml:space="preserve"> החינוכי</w:t>
      </w:r>
      <w:r w:rsidR="0072126C" w:rsidRPr="00AA673A">
        <w:rPr>
          <w:rFonts w:ascii="David" w:hAnsi="David" w:cs="David"/>
          <w:szCs w:val="24"/>
          <w:rtl/>
        </w:rPr>
        <w:t xml:space="preserve"> ב</w:t>
      </w:r>
      <w:r w:rsidR="007D0120" w:rsidRPr="00AA673A">
        <w:rPr>
          <w:rFonts w:ascii="David" w:hAnsi="David" w:cs="David"/>
          <w:szCs w:val="24"/>
          <w:rtl/>
        </w:rPr>
        <w:t>ה</w:t>
      </w:r>
      <w:r w:rsidR="0072126C" w:rsidRPr="00AA673A">
        <w:rPr>
          <w:rFonts w:ascii="David" w:hAnsi="David" w:cs="David"/>
          <w:szCs w:val="24"/>
          <w:rtl/>
        </w:rPr>
        <w:t>תאם למודל של מקובי</w:t>
      </w:r>
      <w:r w:rsidR="005E3375" w:rsidRPr="00AA673A">
        <w:rPr>
          <w:rFonts w:ascii="David" w:hAnsi="David" w:cs="David"/>
          <w:szCs w:val="24"/>
          <w:rtl/>
        </w:rPr>
        <w:t>.</w:t>
      </w:r>
    </w:p>
    <w:p w:rsidR="0072126C" w:rsidRDefault="007D0120" w:rsidP="00AA673A">
      <w:pPr>
        <w:pStyle w:val="a8"/>
        <w:numPr>
          <w:ilvl w:val="0"/>
          <w:numId w:val="15"/>
        </w:numPr>
        <w:spacing w:after="200"/>
        <w:jc w:val="left"/>
        <w:rPr>
          <w:rFonts w:ascii="David" w:hAnsi="David" w:cs="David"/>
          <w:szCs w:val="24"/>
        </w:rPr>
      </w:pPr>
      <w:r w:rsidRPr="00AA673A">
        <w:rPr>
          <w:rFonts w:ascii="David" w:hAnsi="David" w:cs="David"/>
          <w:szCs w:val="24"/>
          <w:rtl/>
        </w:rPr>
        <w:t>תרגול</w:t>
      </w:r>
      <w:r w:rsidR="0072126C" w:rsidRPr="00AA673A">
        <w:rPr>
          <w:rFonts w:ascii="David" w:hAnsi="David" w:cs="David"/>
          <w:szCs w:val="24"/>
          <w:rtl/>
        </w:rPr>
        <w:t xml:space="preserve"> שיח </w:t>
      </w:r>
      <w:r w:rsidRPr="00AA673A">
        <w:rPr>
          <w:rFonts w:ascii="David" w:hAnsi="David" w:cs="David"/>
          <w:szCs w:val="24"/>
          <w:rtl/>
        </w:rPr>
        <w:t>ותגובות לאירועי משמעת ה</w:t>
      </w:r>
      <w:r w:rsidR="005E3375" w:rsidRPr="00AA673A">
        <w:rPr>
          <w:rFonts w:ascii="David" w:hAnsi="David" w:cs="David"/>
          <w:szCs w:val="24"/>
          <w:rtl/>
        </w:rPr>
        <w:t>משקפים</w:t>
      </w:r>
      <w:r w:rsidR="0072126C" w:rsidRPr="00AA673A">
        <w:rPr>
          <w:rFonts w:ascii="David" w:hAnsi="David" w:cs="David"/>
          <w:szCs w:val="24"/>
          <w:rtl/>
        </w:rPr>
        <w:t xml:space="preserve"> דרישה גבוהה והיענות גבוהה לצרכים.</w:t>
      </w:r>
    </w:p>
    <w:p w:rsidR="001A27D2" w:rsidRDefault="001A27D2" w:rsidP="001A27D2">
      <w:pPr>
        <w:pStyle w:val="2"/>
        <w:rPr>
          <w:rFonts w:ascii="David" w:hAnsi="David" w:cs="David"/>
          <w:sz w:val="28"/>
          <w:szCs w:val="28"/>
          <w:rtl/>
        </w:rPr>
      </w:pPr>
      <w:r w:rsidRPr="001A27D2">
        <w:rPr>
          <w:rFonts w:ascii="David" w:hAnsi="David" w:cs="David" w:hint="cs"/>
          <w:sz w:val="28"/>
          <w:szCs w:val="28"/>
          <w:rtl/>
        </w:rPr>
        <w:t>מילים/ מושגים להטמעה:</w:t>
      </w:r>
    </w:p>
    <w:p w:rsidR="001A27D2" w:rsidRPr="00781161" w:rsidRDefault="001A27D2" w:rsidP="00781161">
      <w:pPr>
        <w:pStyle w:val="a8"/>
        <w:numPr>
          <w:ilvl w:val="0"/>
          <w:numId w:val="17"/>
        </w:numPr>
        <w:spacing w:after="200"/>
        <w:jc w:val="left"/>
        <w:rPr>
          <w:rFonts w:ascii="David" w:hAnsi="David" w:cs="David"/>
          <w:szCs w:val="24"/>
          <w:rtl/>
        </w:rPr>
      </w:pPr>
      <w:r w:rsidRPr="00781161">
        <w:rPr>
          <w:rFonts w:ascii="David" w:hAnsi="David" w:cs="David" w:hint="cs"/>
          <w:szCs w:val="24"/>
          <w:rtl/>
        </w:rPr>
        <w:t>בעיית משמעת כהזדמנות</w:t>
      </w:r>
    </w:p>
    <w:p w:rsidR="000F1450" w:rsidRPr="00781161" w:rsidRDefault="000F1450" w:rsidP="00781161">
      <w:pPr>
        <w:pStyle w:val="a8"/>
        <w:numPr>
          <w:ilvl w:val="0"/>
          <w:numId w:val="17"/>
        </w:numPr>
        <w:spacing w:after="200"/>
        <w:jc w:val="left"/>
        <w:rPr>
          <w:rFonts w:ascii="David" w:hAnsi="David" w:cs="David"/>
          <w:szCs w:val="24"/>
          <w:rtl/>
        </w:rPr>
      </w:pPr>
      <w:r w:rsidRPr="00781161">
        <w:rPr>
          <w:rFonts w:ascii="David" w:hAnsi="David" w:cs="David" w:hint="cs"/>
          <w:szCs w:val="24"/>
          <w:rtl/>
        </w:rPr>
        <w:t>לא מוותרים לך לא מוותרים עליך</w:t>
      </w:r>
    </w:p>
    <w:p w:rsidR="0072126C" w:rsidRPr="00AA673A" w:rsidRDefault="005E3375" w:rsidP="00AA673A">
      <w:pPr>
        <w:pStyle w:val="2"/>
        <w:rPr>
          <w:rFonts w:ascii="David" w:hAnsi="David" w:cs="David"/>
          <w:sz w:val="28"/>
          <w:szCs w:val="28"/>
          <w:rtl/>
        </w:rPr>
      </w:pPr>
      <w:r w:rsidRPr="00AA673A">
        <w:rPr>
          <w:rFonts w:ascii="David" w:hAnsi="David" w:cs="David"/>
          <w:sz w:val="28"/>
          <w:szCs w:val="28"/>
          <w:rtl/>
        </w:rPr>
        <w:t xml:space="preserve">מהלך </w:t>
      </w:r>
      <w:r w:rsidR="0072126C" w:rsidRPr="00AA673A">
        <w:rPr>
          <w:rFonts w:ascii="David" w:hAnsi="David" w:cs="David"/>
          <w:sz w:val="28"/>
          <w:szCs w:val="28"/>
          <w:rtl/>
        </w:rPr>
        <w:t>בית הנדרש</w:t>
      </w:r>
      <w:r w:rsidR="00CA54E0" w:rsidRPr="00AA673A">
        <w:rPr>
          <w:rFonts w:ascii="David" w:hAnsi="David" w:cs="David"/>
          <w:sz w:val="28"/>
          <w:szCs w:val="28"/>
          <w:rtl/>
        </w:rPr>
        <w:t>:</w:t>
      </w:r>
    </w:p>
    <w:p w:rsidR="00AA673A" w:rsidRPr="00AA673A" w:rsidRDefault="0072126C" w:rsidP="00AA673A">
      <w:p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b/>
          <w:bCs/>
          <w:color w:val="1F497D"/>
          <w:sz w:val="26"/>
          <w:szCs w:val="26"/>
          <w:rtl/>
        </w:rPr>
        <w:t>פתיחה</w:t>
      </w:r>
      <w:r w:rsidR="00CA54E0" w:rsidRPr="00AA673A">
        <w:rPr>
          <w:rFonts w:ascii="David" w:hAnsi="David" w:cs="David"/>
          <w:b/>
          <w:bCs/>
          <w:color w:val="1F497D"/>
          <w:sz w:val="28"/>
          <w:szCs w:val="22"/>
          <w:rtl/>
        </w:rPr>
        <w:t>:</w:t>
      </w:r>
      <w:r w:rsidRPr="00AA673A">
        <w:rPr>
          <w:rFonts w:ascii="David" w:hAnsi="David" w:cs="David"/>
          <w:b/>
          <w:bCs/>
          <w:color w:val="1F497D"/>
          <w:sz w:val="28"/>
          <w:szCs w:val="22"/>
          <w:rtl/>
        </w:rPr>
        <w:t xml:space="preserve"> </w:t>
      </w:r>
    </w:p>
    <w:p w:rsidR="0072126C" w:rsidRPr="005D7DB7" w:rsidRDefault="005D7DB7" w:rsidP="005D7DB7">
      <w:pPr>
        <w:spacing w:after="200"/>
        <w:jc w:val="left"/>
        <w:rPr>
          <w:rFonts w:ascii="David" w:hAnsi="David" w:cs="David"/>
          <w:szCs w:val="24"/>
          <w:rtl/>
        </w:rPr>
      </w:pPr>
      <w:r w:rsidRPr="005D7DB7">
        <w:rPr>
          <w:rFonts w:ascii="David" w:hAnsi="David" w:cs="David" w:hint="cs"/>
          <w:szCs w:val="24"/>
          <w:rtl/>
        </w:rPr>
        <w:t xml:space="preserve">במערך זה </w:t>
      </w:r>
      <w:r w:rsidR="00DF2FE8" w:rsidRPr="005D7DB7">
        <w:rPr>
          <w:rFonts w:ascii="David" w:hAnsi="David" w:cs="David"/>
          <w:szCs w:val="24"/>
          <w:rtl/>
        </w:rPr>
        <w:t xml:space="preserve">נבחן את התפקיד </w:t>
      </w:r>
      <w:r w:rsidR="005A62E8" w:rsidRPr="005D7DB7">
        <w:rPr>
          <w:rFonts w:ascii="David" w:hAnsi="David" w:cs="David"/>
          <w:szCs w:val="24"/>
          <w:rtl/>
        </w:rPr>
        <w:t>והתפקוד שלנו כמחנכים אל</w:t>
      </w:r>
      <w:r w:rsidR="005E3375" w:rsidRPr="005D7DB7">
        <w:rPr>
          <w:rFonts w:ascii="David" w:hAnsi="David" w:cs="David"/>
          <w:szCs w:val="24"/>
          <w:rtl/>
        </w:rPr>
        <w:t xml:space="preserve"> מול משימות</w:t>
      </w:r>
      <w:r w:rsidR="00DF2FE8" w:rsidRPr="005D7DB7">
        <w:rPr>
          <w:rFonts w:ascii="David" w:hAnsi="David" w:cs="David"/>
          <w:szCs w:val="24"/>
          <w:rtl/>
        </w:rPr>
        <w:t xml:space="preserve"> ב</w:t>
      </w:r>
      <w:r>
        <w:rPr>
          <w:rFonts w:ascii="David" w:hAnsi="David" w:cs="David"/>
          <w:szCs w:val="24"/>
          <w:rtl/>
        </w:rPr>
        <w:t>שגרה והתמודדו</w:t>
      </w:r>
      <w:r>
        <w:rPr>
          <w:rFonts w:ascii="David" w:hAnsi="David" w:cs="David" w:hint="cs"/>
          <w:szCs w:val="24"/>
          <w:rtl/>
        </w:rPr>
        <w:t>יות</w:t>
      </w:r>
      <w:r w:rsidR="00AA673A" w:rsidRPr="005D7DB7">
        <w:rPr>
          <w:rFonts w:ascii="David" w:hAnsi="David" w:cs="David"/>
          <w:szCs w:val="24"/>
          <w:rtl/>
        </w:rPr>
        <w:t xml:space="preserve"> עם בעיות משמעת.</w:t>
      </w:r>
    </w:p>
    <w:p w:rsidR="005E3375" w:rsidRPr="00AA673A" w:rsidRDefault="005E3375" w:rsidP="00914002">
      <w:pPr>
        <w:rPr>
          <w:rFonts w:ascii="David" w:hAnsi="David" w:cs="David"/>
          <w:b/>
          <w:bCs/>
          <w:color w:val="1F497D"/>
          <w:sz w:val="26"/>
          <w:szCs w:val="26"/>
          <w:rtl/>
        </w:rPr>
      </w:pPr>
      <w:r w:rsidRPr="00AA673A">
        <w:rPr>
          <w:rFonts w:ascii="David" w:hAnsi="David" w:cs="David"/>
          <w:b/>
          <w:bCs/>
          <w:color w:val="1F497D"/>
          <w:sz w:val="26"/>
          <w:szCs w:val="26"/>
          <w:rtl/>
        </w:rPr>
        <w:t xml:space="preserve">שלב א': </w:t>
      </w:r>
      <w:r w:rsidR="00914002" w:rsidRPr="00AA673A">
        <w:rPr>
          <w:rFonts w:ascii="David" w:hAnsi="David" w:cs="David"/>
          <w:b/>
          <w:bCs/>
          <w:color w:val="1F497D"/>
          <w:sz w:val="26"/>
          <w:szCs w:val="26"/>
          <w:rtl/>
        </w:rPr>
        <w:t>לימוד המודל של מקובי</w:t>
      </w:r>
      <w:r w:rsidRPr="00AA673A">
        <w:rPr>
          <w:rFonts w:ascii="David" w:hAnsi="David" w:cs="David"/>
          <w:b/>
          <w:bCs/>
          <w:color w:val="1F497D"/>
          <w:sz w:val="26"/>
          <w:szCs w:val="26"/>
          <w:rtl/>
        </w:rPr>
        <w:t xml:space="preserve"> בשלושה שלבים:</w:t>
      </w:r>
    </w:p>
    <w:p w:rsidR="005E3375" w:rsidRPr="00AA673A" w:rsidRDefault="0098343F" w:rsidP="005E3375">
      <w:pPr>
        <w:rPr>
          <w:rFonts w:ascii="David" w:hAnsi="David" w:cs="David"/>
          <w:color w:val="auto"/>
          <w:sz w:val="28"/>
          <w:szCs w:val="22"/>
          <w:rtl/>
        </w:rPr>
      </w:pPr>
      <w:r w:rsidRPr="0098343F">
        <w:rPr>
          <w:rFonts w:ascii="David" w:hAnsi="David" w:cs="David" w:hint="cs"/>
          <w:b/>
          <w:bCs/>
          <w:color w:val="auto"/>
          <w:sz w:val="28"/>
          <w:szCs w:val="22"/>
          <w:rtl/>
        </w:rPr>
        <w:t>שלב ראשון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- 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>הסבר רקע מהיר</w:t>
      </w:r>
      <w:r w:rsidR="0024710D" w:rsidRPr="00AA673A">
        <w:rPr>
          <w:rFonts w:ascii="David" w:hAnsi="David" w:cs="David"/>
          <w:color w:val="auto"/>
          <w:sz w:val="28"/>
          <w:szCs w:val="22"/>
          <w:rtl/>
        </w:rPr>
        <w:t xml:space="preserve"> על המודל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 xml:space="preserve"> ושירטוט על הלוח.</w:t>
      </w:r>
    </w:p>
    <w:p w:rsidR="00E95DF5" w:rsidRDefault="0098343F" w:rsidP="00E95DF5">
      <w:pPr>
        <w:rPr>
          <w:rFonts w:ascii="David" w:hAnsi="David" w:cs="David" w:hint="cs"/>
          <w:color w:val="auto"/>
          <w:sz w:val="28"/>
          <w:szCs w:val="22"/>
          <w:rtl/>
        </w:rPr>
      </w:pPr>
      <w:r w:rsidRPr="0098343F">
        <w:rPr>
          <w:rFonts w:ascii="David" w:hAnsi="David" w:cs="David" w:hint="cs"/>
          <w:b/>
          <w:bCs/>
          <w:color w:val="auto"/>
          <w:sz w:val="28"/>
          <w:szCs w:val="22"/>
          <w:rtl/>
        </w:rPr>
        <w:t>שלב שני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- </w:t>
      </w:r>
      <w:r w:rsidR="0024710D" w:rsidRPr="00AA673A">
        <w:rPr>
          <w:rFonts w:ascii="David" w:hAnsi="David" w:cs="David"/>
          <w:color w:val="auto"/>
          <w:sz w:val="28"/>
          <w:szCs w:val="22"/>
          <w:rtl/>
        </w:rPr>
        <w:t>ה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>בנת ה</w:t>
      </w:r>
      <w:r w:rsidR="0024710D" w:rsidRPr="00AA673A">
        <w:rPr>
          <w:rFonts w:ascii="David" w:hAnsi="David" w:cs="David"/>
          <w:color w:val="auto"/>
          <w:sz w:val="28"/>
          <w:szCs w:val="22"/>
          <w:rtl/>
        </w:rPr>
        <w:t xml:space="preserve">משמעות של המושגים 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>במודל</w:t>
      </w:r>
      <w:r w:rsidR="00E95DF5">
        <w:rPr>
          <w:rFonts w:ascii="David" w:hAnsi="David" w:cs="David" w:hint="cs"/>
          <w:color w:val="auto"/>
          <w:sz w:val="28"/>
          <w:szCs w:val="22"/>
          <w:rtl/>
        </w:rPr>
        <w:t xml:space="preserve"> (יישור קו)</w:t>
      </w:r>
    </w:p>
    <w:p w:rsidR="0098343F" w:rsidRDefault="00D9518A" w:rsidP="002C0813">
      <w:pPr>
        <w:rPr>
          <w:rFonts w:ascii="David" w:hAnsi="David" w:cs="David"/>
          <w:color w:val="auto"/>
          <w:sz w:val="28"/>
          <w:szCs w:val="22"/>
          <w:rtl/>
        </w:rPr>
      </w:pPr>
      <w:r w:rsidRPr="002C0813">
        <w:rPr>
          <w:rFonts w:ascii="David" w:hAnsi="David" w:cs="David"/>
          <w:b/>
          <w:bCs/>
          <w:color w:val="auto"/>
          <w:sz w:val="28"/>
          <w:szCs w:val="22"/>
          <w:rtl/>
        </w:rPr>
        <w:t xml:space="preserve"> </w:t>
      </w:r>
      <w:r w:rsidR="002C0813" w:rsidRPr="002C0813">
        <w:rPr>
          <w:rFonts w:ascii="David" w:hAnsi="David" w:cs="David" w:hint="cs"/>
          <w:b/>
          <w:bCs/>
          <w:color w:val="auto"/>
          <w:sz w:val="28"/>
          <w:szCs w:val="22"/>
          <w:rtl/>
        </w:rPr>
        <w:t>שלב שלישי</w:t>
      </w:r>
      <w:r w:rsidR="002C0813">
        <w:rPr>
          <w:rFonts w:ascii="David" w:hAnsi="David" w:cs="David" w:hint="cs"/>
          <w:color w:val="auto"/>
          <w:sz w:val="28"/>
          <w:szCs w:val="22"/>
          <w:rtl/>
        </w:rPr>
        <w:t xml:space="preserve"> - </w:t>
      </w:r>
      <w:r w:rsidRPr="00AA673A">
        <w:rPr>
          <w:rFonts w:ascii="David" w:hAnsi="David" w:cs="David"/>
          <w:color w:val="auto"/>
          <w:sz w:val="28"/>
          <w:szCs w:val="22"/>
          <w:rtl/>
        </w:rPr>
        <w:t>ניתוח דוגמא מהעולם ההורי-משפחתי ביחס למודל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 xml:space="preserve">. </w:t>
      </w:r>
    </w:p>
    <w:p w:rsidR="0098343F" w:rsidRDefault="0098343F" w:rsidP="0098343F">
      <w:pPr>
        <w:rPr>
          <w:rFonts w:ascii="David" w:hAnsi="David" w:cs="David"/>
          <w:color w:val="auto"/>
          <w:sz w:val="28"/>
          <w:szCs w:val="22"/>
          <w:rtl/>
        </w:rPr>
      </w:pPr>
    </w:p>
    <w:p w:rsidR="0098343F" w:rsidRDefault="0098343F" w:rsidP="0098343F">
      <w:pPr>
        <w:rPr>
          <w:rFonts w:ascii="David" w:hAnsi="David" w:cs="David"/>
          <w:color w:val="auto"/>
          <w:sz w:val="28"/>
          <w:szCs w:val="22"/>
          <w:rtl/>
        </w:rPr>
      </w:pPr>
      <w:r w:rsidRPr="0098343F">
        <w:rPr>
          <w:rFonts w:ascii="David" w:hAnsi="David" w:cs="David" w:hint="cs"/>
          <w:b/>
          <w:bCs/>
          <w:color w:val="auto"/>
          <w:sz w:val="28"/>
          <w:szCs w:val="22"/>
          <w:rtl/>
        </w:rPr>
        <w:t>שלב ראשון</w:t>
      </w:r>
      <w:r>
        <w:rPr>
          <w:rFonts w:ascii="David" w:hAnsi="David" w:cs="David" w:hint="cs"/>
          <w:color w:val="auto"/>
          <w:sz w:val="28"/>
          <w:szCs w:val="22"/>
          <w:rtl/>
        </w:rPr>
        <w:t>-</w:t>
      </w:r>
    </w:p>
    <w:p w:rsidR="008A29A3" w:rsidRDefault="008A29A3" w:rsidP="00D96496">
      <w:pPr>
        <w:rPr>
          <w:rFonts w:ascii="David" w:hAnsi="David" w:cs="David"/>
          <w:color w:val="auto"/>
          <w:sz w:val="28"/>
          <w:szCs w:val="22"/>
          <w:rtl/>
        </w:rPr>
      </w:pPr>
      <w:r w:rsidRPr="0098343F">
        <w:rPr>
          <w:rFonts w:ascii="David" w:hAnsi="David" w:cs="David" w:hint="cs"/>
          <w:color w:val="auto"/>
          <w:sz w:val="28"/>
          <w:szCs w:val="22"/>
          <w:rtl/>
        </w:rPr>
        <w:t xml:space="preserve">מודל מקובי הוא </w:t>
      </w:r>
      <w:r w:rsidR="0098343F">
        <w:rPr>
          <w:rFonts w:ascii="David" w:hAnsi="David" w:cs="David" w:hint="cs"/>
          <w:color w:val="auto"/>
          <w:sz w:val="28"/>
          <w:szCs w:val="22"/>
          <w:rtl/>
        </w:rPr>
        <w:t xml:space="preserve">מודל </w:t>
      </w:r>
      <w:r w:rsidR="0024710D" w:rsidRPr="0098343F">
        <w:rPr>
          <w:rFonts w:ascii="David" w:hAnsi="David" w:cs="David"/>
          <w:color w:val="auto"/>
          <w:sz w:val="28"/>
          <w:szCs w:val="22"/>
          <w:rtl/>
        </w:rPr>
        <w:t>שנבנה מניתוח סגנונות של הורות וממפה את כל סגנונות ה</w:t>
      </w:r>
      <w:r w:rsidR="00043A7E" w:rsidRPr="0098343F">
        <w:rPr>
          <w:rFonts w:ascii="David" w:hAnsi="David" w:cs="David"/>
          <w:color w:val="auto"/>
          <w:sz w:val="28"/>
          <w:szCs w:val="22"/>
          <w:rtl/>
        </w:rPr>
        <w:t>הורות ביחס ליכולת שלהם להציב דרישות ליל</w:t>
      </w:r>
      <w:r w:rsidR="0024710D" w:rsidRPr="0098343F">
        <w:rPr>
          <w:rFonts w:ascii="David" w:hAnsi="David" w:cs="David"/>
          <w:color w:val="auto"/>
          <w:sz w:val="28"/>
          <w:szCs w:val="22"/>
          <w:rtl/>
        </w:rPr>
        <w:t>דים ומאידך להיות קשוב לצרכים הייחודיים שלהם.</w:t>
      </w:r>
      <w:r w:rsidRPr="0098343F">
        <w:rPr>
          <w:rFonts w:ascii="David" w:hAnsi="David" w:cs="David" w:hint="cs"/>
          <w:color w:val="auto"/>
          <w:sz w:val="28"/>
          <w:szCs w:val="22"/>
          <w:rtl/>
        </w:rPr>
        <w:t xml:space="preserve"> </w:t>
      </w:r>
    </w:p>
    <w:p w:rsidR="0098343F" w:rsidRDefault="00D96496" w:rsidP="00D96496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המודל בנוי משני מושגים</w:t>
      </w:r>
      <w:r w:rsidR="0098343F">
        <w:rPr>
          <w:rFonts w:ascii="David" w:hAnsi="David" w:cs="David" w:hint="cs"/>
          <w:color w:val="auto"/>
          <w:sz w:val="28"/>
          <w:szCs w:val="22"/>
          <w:rtl/>
        </w:rPr>
        <w:t>. האחד, דרישות שההורה מציב בפני הילד כאשר הדגש הוא על רצף בין דרישות מאוד גבוהות לבין דרישות מאוד נמוכות כשבטווח יש ד</w:t>
      </w:r>
      <w:r>
        <w:rPr>
          <w:rFonts w:ascii="David" w:hAnsi="David" w:cs="David" w:hint="cs"/>
          <w:color w:val="auto"/>
          <w:sz w:val="28"/>
          <w:szCs w:val="22"/>
          <w:rtl/>
        </w:rPr>
        <w:t>רגות רבות נוספות של דרישה. השני, היענות והקשבה לצרכי הילד.</w:t>
      </w:r>
    </w:p>
    <w:p w:rsidR="00D96496" w:rsidRDefault="00D96496" w:rsidP="00E95DF5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מקובי חיברה בין שני המושגים האלו</w:t>
      </w:r>
      <w:r w:rsidRPr="0098343F">
        <w:rPr>
          <w:rFonts w:ascii="David" w:hAnsi="David" w:cs="David" w:hint="cs"/>
          <w:color w:val="auto"/>
          <w:sz w:val="28"/>
          <w:szCs w:val="22"/>
          <w:rtl/>
        </w:rPr>
        <w:t xml:space="preserve"> ויצרה מודל שכל הורה יכול למצוא את עצמו</w:t>
      </w:r>
      <w:r w:rsidR="00E95DF5">
        <w:rPr>
          <w:rFonts w:ascii="David" w:hAnsi="David" w:cs="David" w:hint="cs"/>
          <w:color w:val="auto"/>
          <w:sz w:val="28"/>
          <w:szCs w:val="22"/>
          <w:rtl/>
        </w:rPr>
        <w:t xml:space="preserve"> בתוכו</w:t>
      </w:r>
      <w:r w:rsidRPr="0098343F">
        <w:rPr>
          <w:rFonts w:ascii="David" w:hAnsi="David" w:cs="David" w:hint="cs"/>
          <w:color w:val="auto"/>
          <w:sz w:val="28"/>
          <w:szCs w:val="22"/>
          <w:rtl/>
        </w:rPr>
        <w:t>.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</w:t>
      </w:r>
    </w:p>
    <w:p w:rsidR="00D96496" w:rsidRDefault="00D96496" w:rsidP="00D96496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 xml:space="preserve">מודל זה </w:t>
      </w:r>
      <w:r w:rsidRPr="0098343F">
        <w:rPr>
          <w:rFonts w:ascii="David" w:hAnsi="David" w:cs="David" w:hint="cs"/>
          <w:color w:val="auto"/>
          <w:sz w:val="28"/>
          <w:szCs w:val="22"/>
          <w:rtl/>
        </w:rPr>
        <w:t xml:space="preserve">נבנה להורות אבל אנחנו משאילים אותו לתחום החינוך כדי לנסות לנסח סגנונות של חינוך במפגש עם התלמידים. </w:t>
      </w:r>
    </w:p>
    <w:p w:rsidR="00310E61" w:rsidRPr="00310E61" w:rsidRDefault="00310E61" w:rsidP="00D96496">
      <w:pPr>
        <w:rPr>
          <w:rFonts w:ascii="David" w:hAnsi="David" w:cs="David"/>
          <w:b/>
          <w:bCs/>
          <w:color w:val="auto"/>
          <w:sz w:val="28"/>
          <w:szCs w:val="22"/>
          <w:rtl/>
        </w:rPr>
      </w:pPr>
      <w:r w:rsidRPr="00310E61">
        <w:rPr>
          <w:rFonts w:ascii="David" w:hAnsi="David" w:cs="David" w:hint="cs"/>
          <w:b/>
          <w:bCs/>
          <w:color w:val="auto"/>
          <w:sz w:val="28"/>
          <w:szCs w:val="22"/>
          <w:rtl/>
        </w:rPr>
        <w:t>למנחה: בשלב זה כדאי להראות את ציור המודל</w:t>
      </w:r>
      <w:r w:rsidR="00E95DF5">
        <w:rPr>
          <w:rFonts w:ascii="David" w:hAnsi="David" w:cs="David" w:hint="cs"/>
          <w:b/>
          <w:bCs/>
          <w:color w:val="auto"/>
          <w:sz w:val="28"/>
          <w:szCs w:val="22"/>
          <w:rtl/>
        </w:rPr>
        <w:t xml:space="preserve"> של מקובי</w:t>
      </w:r>
      <w:r w:rsidRPr="00310E61">
        <w:rPr>
          <w:rFonts w:ascii="David" w:hAnsi="David" w:cs="David" w:hint="cs"/>
          <w:b/>
          <w:bCs/>
          <w:color w:val="auto"/>
          <w:sz w:val="28"/>
          <w:szCs w:val="22"/>
          <w:rtl/>
        </w:rPr>
        <w:t xml:space="preserve"> ולהסביר מעט על המבנה שלו.</w:t>
      </w:r>
    </w:p>
    <w:p w:rsidR="00D96496" w:rsidRDefault="00D96496" w:rsidP="00D96496">
      <w:pPr>
        <w:rPr>
          <w:rFonts w:ascii="David" w:hAnsi="David" w:cs="David" w:hint="cs"/>
          <w:color w:val="auto"/>
          <w:sz w:val="28"/>
          <w:szCs w:val="22"/>
          <w:rtl/>
        </w:rPr>
      </w:pPr>
    </w:p>
    <w:p w:rsidR="00E95DF5" w:rsidRDefault="00E95DF5" w:rsidP="00D96496">
      <w:pPr>
        <w:rPr>
          <w:rFonts w:ascii="David" w:hAnsi="David" w:cs="David" w:hint="cs"/>
          <w:color w:val="auto"/>
          <w:sz w:val="28"/>
          <w:szCs w:val="22"/>
          <w:rtl/>
        </w:rPr>
      </w:pPr>
    </w:p>
    <w:p w:rsidR="00E95DF5" w:rsidRDefault="00E95DF5" w:rsidP="00D96496">
      <w:pPr>
        <w:rPr>
          <w:rFonts w:ascii="David" w:hAnsi="David" w:cs="David" w:hint="cs"/>
          <w:color w:val="auto"/>
          <w:sz w:val="28"/>
          <w:szCs w:val="22"/>
          <w:rtl/>
        </w:rPr>
      </w:pPr>
    </w:p>
    <w:p w:rsidR="00E95DF5" w:rsidRPr="0098343F" w:rsidRDefault="00E95DF5" w:rsidP="00D96496">
      <w:pPr>
        <w:rPr>
          <w:rFonts w:ascii="David" w:hAnsi="David" w:cs="David"/>
          <w:color w:val="auto"/>
          <w:sz w:val="28"/>
          <w:szCs w:val="22"/>
        </w:rPr>
      </w:pPr>
    </w:p>
    <w:p w:rsidR="00D96496" w:rsidRDefault="00D96496" w:rsidP="00D96496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b/>
          <w:bCs/>
          <w:color w:val="auto"/>
          <w:sz w:val="28"/>
          <w:szCs w:val="22"/>
          <w:rtl/>
        </w:rPr>
        <w:lastRenderedPageBreak/>
        <w:t>שלב שני</w:t>
      </w:r>
      <w:r>
        <w:rPr>
          <w:rFonts w:ascii="David" w:hAnsi="David" w:cs="David" w:hint="cs"/>
          <w:color w:val="auto"/>
          <w:sz w:val="28"/>
          <w:szCs w:val="22"/>
          <w:rtl/>
        </w:rPr>
        <w:t>-</w:t>
      </w:r>
    </w:p>
    <w:p w:rsidR="00935215" w:rsidRDefault="00781161" w:rsidP="00E95DF5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 xml:space="preserve">בשלב זה </w:t>
      </w:r>
      <w:r w:rsidR="00D96496">
        <w:rPr>
          <w:rFonts w:ascii="David" w:hAnsi="David" w:cs="David" w:hint="cs"/>
          <w:color w:val="auto"/>
          <w:sz w:val="28"/>
          <w:szCs w:val="22"/>
          <w:rtl/>
        </w:rPr>
        <w:t>נלמד לעומק את שני המו</w:t>
      </w:r>
      <w:r w:rsidR="00E95DF5">
        <w:rPr>
          <w:rFonts w:ascii="David" w:hAnsi="David" w:cs="David" w:hint="cs"/>
          <w:color w:val="auto"/>
          <w:sz w:val="28"/>
          <w:szCs w:val="22"/>
          <w:rtl/>
        </w:rPr>
        <w:t>ש</w:t>
      </w:r>
      <w:r w:rsidR="00D96496">
        <w:rPr>
          <w:rFonts w:ascii="David" w:hAnsi="David" w:cs="David" w:hint="cs"/>
          <w:color w:val="auto"/>
          <w:sz w:val="28"/>
          <w:szCs w:val="22"/>
          <w:rtl/>
        </w:rPr>
        <w:t>גים של המודל.</w:t>
      </w:r>
    </w:p>
    <w:p w:rsidR="00781161" w:rsidRDefault="00781161" w:rsidP="00645BCA">
      <w:pPr>
        <w:rPr>
          <w:rFonts w:ascii="David" w:hAnsi="David" w:cs="David"/>
          <w:color w:val="auto"/>
          <w:sz w:val="28"/>
          <w:szCs w:val="22"/>
          <w:rtl/>
        </w:rPr>
      </w:pPr>
      <w:r w:rsidRPr="00781161">
        <w:rPr>
          <w:rFonts w:ascii="David" w:hAnsi="David" w:cs="David" w:hint="cs"/>
          <w:b/>
          <w:bCs/>
          <w:color w:val="auto"/>
          <w:sz w:val="28"/>
          <w:szCs w:val="22"/>
          <w:rtl/>
        </w:rPr>
        <w:t>דרישה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- </w:t>
      </w:r>
    </w:p>
    <w:p w:rsidR="0077115B" w:rsidRDefault="0077115B" w:rsidP="00645BCA">
      <w:pPr>
        <w:rPr>
          <w:rFonts w:ascii="David" w:hAnsi="David" w:cs="David"/>
          <w:color w:val="auto"/>
          <w:sz w:val="28"/>
          <w:szCs w:val="22"/>
          <w:rtl/>
        </w:rPr>
      </w:pPr>
    </w:p>
    <w:p w:rsidR="0077115B" w:rsidRDefault="0077115B" w:rsidP="00E95DF5">
      <w:pPr>
        <w:pStyle w:val="a8"/>
        <w:numPr>
          <w:ilvl w:val="0"/>
          <w:numId w:val="6"/>
        </w:numPr>
        <w:rPr>
          <w:rFonts w:ascii="David" w:hAnsi="David" w:cs="David"/>
          <w:color w:val="auto"/>
          <w:sz w:val="28"/>
          <w:szCs w:val="22"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משמעות המושג "</w:t>
      </w:r>
      <w:proofErr w:type="spellStart"/>
      <w:r w:rsidR="00E95DF5">
        <w:rPr>
          <w:rFonts w:ascii="David" w:hAnsi="David" w:cs="David" w:hint="cs"/>
          <w:color w:val="auto"/>
          <w:sz w:val="28"/>
          <w:szCs w:val="22"/>
          <w:rtl/>
        </w:rPr>
        <w:t>דרישתיות</w:t>
      </w:r>
      <w:proofErr w:type="spellEnd"/>
      <w:r>
        <w:rPr>
          <w:rFonts w:ascii="David" w:hAnsi="David" w:cs="David"/>
          <w:color w:val="auto"/>
          <w:sz w:val="28"/>
          <w:szCs w:val="22"/>
          <w:rtl/>
        </w:rPr>
        <w:t>"-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המידה בה אנו מציבים דרישות כלפי התלמידים.</w:t>
      </w:r>
      <w:r w:rsidR="00B9402B">
        <w:rPr>
          <w:rFonts w:ascii="David" w:hAnsi="David" w:cs="David" w:hint="cs"/>
          <w:color w:val="auto"/>
          <w:sz w:val="28"/>
          <w:szCs w:val="22"/>
          <w:rtl/>
        </w:rPr>
        <w:t xml:space="preserve"> הדרישות נעות בין דרישות גבוהות מאוד לבין דרישות נמוכות מאוד כאשר בטווח יש רצף של דרגו נוספות של דרישות</w:t>
      </w:r>
    </w:p>
    <w:p w:rsidR="0077115B" w:rsidRDefault="0077115B" w:rsidP="0077115B">
      <w:pPr>
        <w:pStyle w:val="a8"/>
        <w:rPr>
          <w:rFonts w:ascii="David" w:hAnsi="David" w:cs="David"/>
          <w:color w:val="auto"/>
          <w:sz w:val="28"/>
          <w:szCs w:val="22"/>
          <w:rtl/>
        </w:rPr>
      </w:pPr>
    </w:p>
    <w:p w:rsidR="0001586B" w:rsidRDefault="00781161" w:rsidP="00645BCA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ברמה הפשטנית</w:t>
      </w:r>
      <w:r w:rsidR="00B9402B">
        <w:rPr>
          <w:rFonts w:ascii="David" w:hAnsi="David" w:cs="David" w:hint="cs"/>
          <w:color w:val="auto"/>
          <w:sz w:val="28"/>
          <w:szCs w:val="22"/>
          <w:rtl/>
        </w:rPr>
        <w:t>,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יש לנו דרישות שונות מהתלמידים</w:t>
      </w:r>
      <w:r w:rsidR="00B92C71">
        <w:rPr>
          <w:rFonts w:ascii="David" w:hAnsi="David" w:cs="David" w:hint="cs"/>
          <w:color w:val="auto"/>
          <w:sz w:val="28"/>
          <w:szCs w:val="22"/>
          <w:rtl/>
        </w:rPr>
        <w:t>.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ננסה להעמיק ו</w:t>
      </w:r>
      <w:r w:rsidR="001313D6">
        <w:rPr>
          <w:rFonts w:ascii="David" w:hAnsi="David" w:cs="David" w:hint="cs"/>
          <w:color w:val="auto"/>
          <w:sz w:val="28"/>
          <w:szCs w:val="22"/>
          <w:rtl/>
        </w:rPr>
        <w:t>ל</w:t>
      </w:r>
      <w:r>
        <w:rPr>
          <w:rFonts w:ascii="David" w:hAnsi="David" w:cs="David" w:hint="cs"/>
          <w:color w:val="auto"/>
          <w:sz w:val="28"/>
          <w:szCs w:val="22"/>
          <w:rtl/>
        </w:rPr>
        <w:t>ראות</w:t>
      </w:r>
      <w:r w:rsidR="0001586B">
        <w:rPr>
          <w:rFonts w:ascii="David" w:hAnsi="David" w:cs="David" w:hint="cs"/>
          <w:color w:val="auto"/>
          <w:sz w:val="28"/>
          <w:szCs w:val="22"/>
          <w:rtl/>
        </w:rPr>
        <w:t>-</w:t>
      </w:r>
    </w:p>
    <w:p w:rsidR="00B92C71" w:rsidRPr="0001586B" w:rsidRDefault="00781161" w:rsidP="0001586B">
      <w:pPr>
        <w:pStyle w:val="a8"/>
        <w:numPr>
          <w:ilvl w:val="0"/>
          <w:numId w:val="20"/>
        </w:numPr>
        <w:rPr>
          <w:rFonts w:ascii="David" w:hAnsi="David" w:cs="David"/>
          <w:color w:val="auto"/>
          <w:sz w:val="28"/>
          <w:szCs w:val="22"/>
          <w:rtl/>
        </w:rPr>
      </w:pPr>
      <w:r w:rsidRPr="0001586B">
        <w:rPr>
          <w:rFonts w:ascii="David" w:hAnsi="David" w:cs="David" w:hint="cs"/>
          <w:color w:val="auto"/>
          <w:sz w:val="28"/>
          <w:szCs w:val="22"/>
          <w:rtl/>
        </w:rPr>
        <w:t>מהם הדרישות שלנו מהתלמידים, מה נחשב עבורנו דרישות גבוהות, מה נחשב דרישות נמוכות ואילו דרישות נוספות יש לנו מהתלמידים ברצף בין הגבוה לנמוך?</w:t>
      </w:r>
    </w:p>
    <w:p w:rsidR="001313D6" w:rsidRPr="0001586B" w:rsidRDefault="001313D6" w:rsidP="0001586B">
      <w:pPr>
        <w:pStyle w:val="a8"/>
        <w:numPr>
          <w:ilvl w:val="0"/>
          <w:numId w:val="20"/>
        </w:numPr>
        <w:rPr>
          <w:rFonts w:ascii="David" w:hAnsi="David" w:cs="David"/>
          <w:color w:val="auto"/>
          <w:sz w:val="28"/>
          <w:szCs w:val="22"/>
          <w:rtl/>
        </w:rPr>
      </w:pPr>
      <w:r w:rsidRPr="0001586B">
        <w:rPr>
          <w:rFonts w:ascii="David" w:hAnsi="David" w:cs="David" w:hint="cs"/>
          <w:color w:val="auto"/>
          <w:sz w:val="28"/>
          <w:szCs w:val="22"/>
          <w:rtl/>
        </w:rPr>
        <w:t>מה זה דרישות בבית הספר?</w:t>
      </w:r>
    </w:p>
    <w:p w:rsidR="0001586B" w:rsidRDefault="0001586B" w:rsidP="002C0813">
      <w:pPr>
        <w:pStyle w:val="a8"/>
        <w:numPr>
          <w:ilvl w:val="0"/>
          <w:numId w:val="20"/>
        </w:numPr>
        <w:rPr>
          <w:rFonts w:ascii="David" w:hAnsi="David" w:cs="David"/>
          <w:color w:val="auto"/>
          <w:sz w:val="28"/>
          <w:szCs w:val="22"/>
          <w:rtl/>
        </w:rPr>
      </w:pPr>
      <w:r w:rsidRPr="0001586B">
        <w:rPr>
          <w:rFonts w:ascii="David" w:hAnsi="David" w:cs="David"/>
          <w:color w:val="auto"/>
          <w:sz w:val="28"/>
          <w:szCs w:val="22"/>
          <w:rtl/>
        </w:rPr>
        <w:t>האם יש</w:t>
      </w:r>
      <w:r>
        <w:rPr>
          <w:rFonts w:ascii="David" w:hAnsi="David" w:cs="David"/>
          <w:color w:val="auto"/>
          <w:sz w:val="28"/>
          <w:szCs w:val="22"/>
          <w:rtl/>
        </w:rPr>
        <w:t xml:space="preserve"> </w:t>
      </w:r>
      <w:r w:rsidR="00E95DF5">
        <w:rPr>
          <w:rFonts w:ascii="David" w:hAnsi="David" w:cs="David" w:hint="cs"/>
          <w:color w:val="auto"/>
          <w:sz w:val="28"/>
          <w:szCs w:val="22"/>
          <w:rtl/>
        </w:rPr>
        <w:t>בינינו</w:t>
      </w:r>
      <w:r w:rsidR="002C0813">
        <w:rPr>
          <w:rFonts w:ascii="David" w:hAnsi="David" w:cs="David" w:hint="cs"/>
          <w:color w:val="auto"/>
          <w:sz w:val="28"/>
          <w:szCs w:val="22"/>
          <w:rtl/>
        </w:rPr>
        <w:t xml:space="preserve"> בצוות</w:t>
      </w:r>
      <w:r w:rsidR="00E95DF5">
        <w:rPr>
          <w:rFonts w:ascii="David" w:hAnsi="David" w:cs="David" w:hint="cs"/>
          <w:color w:val="auto"/>
          <w:sz w:val="28"/>
          <w:szCs w:val="22"/>
          <w:rtl/>
        </w:rPr>
        <w:t xml:space="preserve"> </w:t>
      </w:r>
      <w:r w:rsidR="002C0813">
        <w:rPr>
          <w:rFonts w:ascii="David" w:hAnsi="David" w:cs="David" w:hint="cs"/>
          <w:color w:val="auto"/>
          <w:sz w:val="28"/>
          <w:szCs w:val="22"/>
          <w:rtl/>
        </w:rPr>
        <w:t>הסכמה</w:t>
      </w:r>
      <w:r w:rsidRPr="0001586B">
        <w:rPr>
          <w:rFonts w:ascii="David" w:hAnsi="David" w:cs="David"/>
          <w:color w:val="auto"/>
          <w:sz w:val="28"/>
          <w:szCs w:val="22"/>
          <w:rtl/>
        </w:rPr>
        <w:t xml:space="preserve"> לגבי </w:t>
      </w:r>
      <w:r w:rsidR="002C0813">
        <w:rPr>
          <w:rFonts w:ascii="David" w:hAnsi="David" w:cs="David" w:hint="cs"/>
          <w:color w:val="auto"/>
          <w:sz w:val="28"/>
          <w:szCs w:val="22"/>
          <w:rtl/>
        </w:rPr>
        <w:t xml:space="preserve">הציפיות וההגדרה של </w:t>
      </w:r>
      <w:r w:rsidR="002C0813">
        <w:rPr>
          <w:rFonts w:ascii="David" w:hAnsi="David" w:cs="David"/>
          <w:color w:val="auto"/>
          <w:sz w:val="28"/>
          <w:szCs w:val="22"/>
          <w:rtl/>
        </w:rPr>
        <w:t>"דרישות גבוהות"</w:t>
      </w:r>
      <w:r w:rsidRPr="0001586B">
        <w:rPr>
          <w:rFonts w:ascii="David" w:hAnsi="David" w:cs="David"/>
          <w:color w:val="auto"/>
          <w:sz w:val="28"/>
          <w:szCs w:val="22"/>
          <w:rtl/>
        </w:rPr>
        <w:t xml:space="preserve">? (הגעה בזמן זה מינימום או שזו דרישה גבוהה?) </w:t>
      </w:r>
    </w:p>
    <w:p w:rsidR="0001586B" w:rsidRPr="00AA673A" w:rsidRDefault="0001586B" w:rsidP="0001586B">
      <w:pPr>
        <w:rPr>
          <w:rFonts w:ascii="David" w:hAnsi="David" w:cs="David"/>
          <w:b/>
          <w:bCs/>
          <w:color w:val="auto"/>
          <w:sz w:val="28"/>
          <w:szCs w:val="22"/>
          <w:rtl/>
        </w:rPr>
      </w:pPr>
      <w:r w:rsidRPr="00AA673A">
        <w:rPr>
          <w:rFonts w:ascii="David" w:hAnsi="David" w:cs="David"/>
          <w:b/>
          <w:bCs/>
          <w:color w:val="auto"/>
          <w:sz w:val="28"/>
          <w:szCs w:val="22"/>
          <w:rtl/>
        </w:rPr>
        <w:t xml:space="preserve">למנחה: חשוב לברר זאת יחד ולהתכונן כי יש פערים בין ההגדרות והציפיות של מחנכים שונים. אצל מחנכת מסוימת להגיע בזמן ועם ציוד זו ציפייה נמוכה ואצל אחרת זו ציפייה גבוהה. </w:t>
      </w:r>
    </w:p>
    <w:p w:rsidR="0001586B" w:rsidRPr="0001586B" w:rsidRDefault="0001586B" w:rsidP="0001586B">
      <w:pPr>
        <w:pStyle w:val="a8"/>
        <w:numPr>
          <w:ilvl w:val="0"/>
          <w:numId w:val="20"/>
        </w:numPr>
        <w:rPr>
          <w:rFonts w:ascii="David" w:hAnsi="David" w:cs="David"/>
          <w:color w:val="auto"/>
          <w:sz w:val="28"/>
          <w:szCs w:val="22"/>
          <w:rtl/>
        </w:rPr>
      </w:pPr>
      <w:r w:rsidRPr="0001586B">
        <w:rPr>
          <w:rFonts w:ascii="David" w:hAnsi="David" w:cs="David"/>
          <w:color w:val="auto"/>
          <w:sz w:val="28"/>
          <w:szCs w:val="22"/>
          <w:rtl/>
        </w:rPr>
        <w:t>האם רף הדרישות שלנו מהתלמידים צריך להיות נמו</w:t>
      </w:r>
      <w:r>
        <w:rPr>
          <w:rFonts w:ascii="David" w:hAnsi="David" w:cs="David"/>
          <w:color w:val="auto"/>
          <w:sz w:val="28"/>
          <w:szCs w:val="22"/>
          <w:rtl/>
        </w:rPr>
        <w:t>ך מזה של ב</w:t>
      </w:r>
      <w:r>
        <w:rPr>
          <w:rFonts w:ascii="David" w:hAnsi="David" w:cs="David" w:hint="cs"/>
          <w:color w:val="auto"/>
          <w:sz w:val="28"/>
          <w:szCs w:val="22"/>
          <w:rtl/>
        </w:rPr>
        <w:t>תי ספר אחרים</w:t>
      </w:r>
      <w:r w:rsidRPr="0001586B">
        <w:rPr>
          <w:rFonts w:ascii="David" w:hAnsi="David" w:cs="David"/>
          <w:color w:val="auto"/>
          <w:sz w:val="28"/>
          <w:szCs w:val="22"/>
          <w:rtl/>
        </w:rPr>
        <w:t>?</w:t>
      </w:r>
    </w:p>
    <w:p w:rsidR="00B9402B" w:rsidRDefault="00B9402B" w:rsidP="0001586B">
      <w:pPr>
        <w:rPr>
          <w:rFonts w:ascii="David" w:hAnsi="David" w:cs="David"/>
          <w:color w:val="auto"/>
          <w:sz w:val="28"/>
          <w:szCs w:val="22"/>
          <w:rtl/>
        </w:rPr>
      </w:pPr>
    </w:p>
    <w:p w:rsidR="00781161" w:rsidRDefault="00781161" w:rsidP="0001586B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ננסה יחד עם הצוות לבנות רצף של דרישות</w:t>
      </w:r>
      <w:r w:rsidR="001313D6">
        <w:rPr>
          <w:rFonts w:ascii="David" w:hAnsi="David" w:cs="David" w:hint="cs"/>
          <w:color w:val="auto"/>
          <w:sz w:val="28"/>
          <w:szCs w:val="22"/>
          <w:rtl/>
        </w:rPr>
        <w:t xml:space="preserve"> מהתלמידים, לדוג'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- </w:t>
      </w:r>
    </w:p>
    <w:p w:rsidR="00781161" w:rsidRDefault="00781161" w:rsidP="00645BCA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להגיע עם תלבושת אחידה</w:t>
      </w:r>
    </w:p>
    <w:p w:rsidR="00781161" w:rsidRDefault="00781161" w:rsidP="00645BCA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הגעה בזמן</w:t>
      </w:r>
    </w:p>
    <w:p w:rsidR="00781161" w:rsidRDefault="00781161" w:rsidP="00645BCA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הבאת ספרים וכלי כתיבה</w:t>
      </w:r>
    </w:p>
    <w:p w:rsidR="00781161" w:rsidRDefault="00781161" w:rsidP="00645BCA">
      <w:pPr>
        <w:rPr>
          <w:rFonts w:ascii="David" w:hAnsi="David" w:cs="David"/>
          <w:color w:val="auto"/>
          <w:sz w:val="28"/>
          <w:szCs w:val="22"/>
          <w:rtl/>
        </w:rPr>
      </w:pPr>
    </w:p>
    <w:p w:rsidR="00781161" w:rsidRPr="0001586B" w:rsidRDefault="0001586B" w:rsidP="0001586B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*</w:t>
      </w:r>
      <w:r w:rsidR="00781161" w:rsidRPr="002C0813">
        <w:rPr>
          <w:rFonts w:ascii="David" w:hAnsi="David" w:cs="David" w:hint="cs"/>
          <w:b/>
          <w:bCs/>
          <w:color w:val="auto"/>
          <w:sz w:val="28"/>
          <w:szCs w:val="22"/>
          <w:rtl/>
        </w:rPr>
        <w:t>במידה ויש זמן ניתן לצייר על פוליגל גדול את המודל ולרשום את הדרישות במקומות המתאימים בהתאם לעולה מהצוות.</w:t>
      </w:r>
    </w:p>
    <w:p w:rsidR="00B92C71" w:rsidRDefault="00B92C71" w:rsidP="00645BCA">
      <w:pPr>
        <w:rPr>
          <w:rFonts w:ascii="David" w:hAnsi="David" w:cs="David"/>
          <w:color w:val="auto"/>
          <w:sz w:val="28"/>
          <w:szCs w:val="22"/>
          <w:rtl/>
        </w:rPr>
      </w:pPr>
    </w:p>
    <w:p w:rsidR="00645BCA" w:rsidRDefault="00781161" w:rsidP="00645BCA">
      <w:pPr>
        <w:rPr>
          <w:rFonts w:ascii="David" w:hAnsi="David" w:cs="David"/>
          <w:color w:val="auto"/>
          <w:sz w:val="28"/>
          <w:szCs w:val="22"/>
          <w:rtl/>
        </w:rPr>
      </w:pPr>
      <w:r w:rsidRPr="00781161">
        <w:rPr>
          <w:rFonts w:ascii="David" w:hAnsi="David" w:cs="David" w:hint="cs"/>
          <w:b/>
          <w:bCs/>
          <w:color w:val="auto"/>
          <w:sz w:val="28"/>
          <w:szCs w:val="22"/>
          <w:rtl/>
        </w:rPr>
        <w:t>היענות-</w:t>
      </w:r>
    </w:p>
    <w:p w:rsidR="001313D6" w:rsidRPr="00AA673A" w:rsidRDefault="001313D6" w:rsidP="001313D6">
      <w:pPr>
        <w:pStyle w:val="a8"/>
        <w:numPr>
          <w:ilvl w:val="0"/>
          <w:numId w:val="6"/>
        </w:numPr>
        <w:rPr>
          <w:rFonts w:ascii="David" w:hAnsi="David" w:cs="David"/>
          <w:color w:val="auto"/>
          <w:sz w:val="28"/>
          <w:szCs w:val="22"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משמעות המושג "ה</w:t>
      </w:r>
      <w:r>
        <w:rPr>
          <w:rFonts w:ascii="David" w:hAnsi="David" w:cs="David"/>
          <w:color w:val="auto"/>
          <w:sz w:val="28"/>
          <w:szCs w:val="22"/>
          <w:rtl/>
        </w:rPr>
        <w:t xml:space="preserve">ענות לצרכים"- </w:t>
      </w:r>
      <w:r w:rsidRPr="00AA673A">
        <w:rPr>
          <w:rFonts w:ascii="David" w:hAnsi="David" w:cs="David"/>
          <w:color w:val="auto"/>
          <w:sz w:val="28"/>
          <w:szCs w:val="22"/>
          <w:rtl/>
        </w:rPr>
        <w:t>התייחסות לצרכים הפיסיים (מזון, קורת גג) לצרכים הרגשיים (צורך בשייכות, צורך במימוש עצמי, צורך בקבלה ועוד)</w:t>
      </w:r>
      <w:r>
        <w:rPr>
          <w:rFonts w:ascii="David" w:hAnsi="David" w:cs="David" w:hint="cs"/>
          <w:color w:val="auto"/>
          <w:sz w:val="28"/>
          <w:szCs w:val="22"/>
          <w:rtl/>
        </w:rPr>
        <w:t>.</w:t>
      </w:r>
      <w:r w:rsidRPr="00AA673A">
        <w:rPr>
          <w:rFonts w:ascii="David" w:hAnsi="David" w:cs="David"/>
          <w:color w:val="auto"/>
          <w:sz w:val="28"/>
          <w:szCs w:val="22"/>
          <w:rtl/>
        </w:rPr>
        <w:t xml:space="preserve"> כמו כן</w:t>
      </w:r>
      <w:r>
        <w:rPr>
          <w:rFonts w:ascii="David" w:hAnsi="David" w:cs="David" w:hint="cs"/>
          <w:color w:val="auto"/>
          <w:sz w:val="28"/>
          <w:szCs w:val="22"/>
          <w:rtl/>
        </w:rPr>
        <w:t>,</w:t>
      </w:r>
      <w:r w:rsidRPr="00AA673A">
        <w:rPr>
          <w:rFonts w:ascii="David" w:hAnsi="David" w:cs="David"/>
          <w:color w:val="auto"/>
          <w:sz w:val="28"/>
          <w:szCs w:val="22"/>
          <w:rtl/>
        </w:rPr>
        <w:t xml:space="preserve"> י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ש לעשות </w:t>
      </w:r>
      <w:r w:rsidRPr="00AA673A">
        <w:rPr>
          <w:rFonts w:ascii="David" w:hAnsi="David" w:cs="David"/>
          <w:color w:val="auto"/>
          <w:sz w:val="28"/>
          <w:szCs w:val="22"/>
          <w:rtl/>
        </w:rPr>
        <w:t>הבחנה בין צורך לרצון (ילד יכול לומר שהוא צריך משהו כשלמעשה הוא רוצה זאת ולא באמת צריך את זה).</w:t>
      </w:r>
    </w:p>
    <w:p w:rsidR="001313D6" w:rsidRPr="001313D6" w:rsidRDefault="001313D6" w:rsidP="00645BCA">
      <w:pPr>
        <w:rPr>
          <w:rFonts w:ascii="David" w:hAnsi="David" w:cs="David"/>
          <w:color w:val="auto"/>
          <w:sz w:val="28"/>
          <w:szCs w:val="22"/>
          <w:rtl/>
        </w:rPr>
      </w:pPr>
    </w:p>
    <w:p w:rsidR="0091630F" w:rsidRDefault="001313D6" w:rsidP="0091630F">
      <w:pPr>
        <w:rPr>
          <w:rFonts w:ascii="David" w:hAnsi="David" w:cs="David" w:hint="cs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ברמ</w:t>
      </w:r>
      <w:r w:rsidR="00645BCA" w:rsidRPr="00645BCA">
        <w:rPr>
          <w:rFonts w:ascii="David" w:hAnsi="David" w:cs="David" w:hint="cs"/>
          <w:color w:val="auto"/>
          <w:sz w:val="28"/>
          <w:szCs w:val="22"/>
          <w:rtl/>
        </w:rPr>
        <w:t xml:space="preserve">ה הפשטנית 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אנחנו 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>נענים לצרכים של הילדים ברמות שונות, יש כאלו שנענים לצרכים ברמה</w:t>
      </w:r>
      <w:r w:rsidR="00645BCA" w:rsidRPr="00645BCA">
        <w:rPr>
          <w:rFonts w:ascii="David" w:hAnsi="David" w:cs="David" w:hint="cs"/>
          <w:color w:val="auto"/>
          <w:sz w:val="28"/>
          <w:szCs w:val="22"/>
          <w:rtl/>
        </w:rPr>
        <w:t xml:space="preserve"> גבוה ויש כאלה שרמת ההיענות לצרכים נמוכה. </w:t>
      </w:r>
    </w:p>
    <w:p w:rsidR="002C0813" w:rsidRDefault="002C0813" w:rsidP="002C0813">
      <w:pPr>
        <w:rPr>
          <w:rFonts w:ascii="David" w:hAnsi="David" w:cs="David" w:hint="cs"/>
          <w:b/>
          <w:bCs/>
          <w:color w:val="auto"/>
          <w:sz w:val="28"/>
          <w:szCs w:val="22"/>
          <w:rtl/>
        </w:rPr>
      </w:pPr>
    </w:p>
    <w:p w:rsidR="002C0813" w:rsidRDefault="002C0813" w:rsidP="002C0813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b/>
          <w:bCs/>
          <w:color w:val="auto"/>
          <w:sz w:val="28"/>
          <w:szCs w:val="22"/>
          <w:rtl/>
        </w:rPr>
        <w:t>שלב שלישי</w:t>
      </w:r>
      <w:r>
        <w:rPr>
          <w:rFonts w:ascii="David" w:hAnsi="David" w:cs="David" w:hint="cs"/>
          <w:color w:val="auto"/>
          <w:sz w:val="28"/>
          <w:szCs w:val="22"/>
          <w:rtl/>
        </w:rPr>
        <w:t>-</w:t>
      </w:r>
    </w:p>
    <w:p w:rsidR="002C0813" w:rsidRDefault="002C0813" w:rsidP="0091630F">
      <w:pPr>
        <w:rPr>
          <w:rFonts w:ascii="David" w:hAnsi="David" w:cs="David"/>
          <w:color w:val="auto"/>
          <w:sz w:val="28"/>
          <w:szCs w:val="22"/>
          <w:rtl/>
        </w:rPr>
      </w:pPr>
    </w:p>
    <w:p w:rsidR="00645BCA" w:rsidRDefault="002C0813" w:rsidP="002C0813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 xml:space="preserve">כעת נצלול לעומק של 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 xml:space="preserve">נושא ההיענות, </w:t>
      </w:r>
      <w:r w:rsidR="0091630F" w:rsidRPr="002C0813">
        <w:rPr>
          <w:rFonts w:ascii="David" w:hAnsi="David" w:cs="David" w:hint="cs"/>
          <w:b/>
          <w:bCs/>
          <w:color w:val="auto"/>
          <w:sz w:val="28"/>
          <w:szCs w:val="22"/>
          <w:rtl/>
        </w:rPr>
        <w:t>נבקש מהצוות להעלות סיטואציה שהתרחשה עם תלמיד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 xml:space="preserve"> וננהל דיון על הצרכים של התלמיד באותה סיטואציה- </w:t>
      </w:r>
    </w:p>
    <w:p w:rsidR="00645BCA" w:rsidRPr="0091630F" w:rsidRDefault="00645BCA" w:rsidP="0091630F">
      <w:pPr>
        <w:pStyle w:val="a8"/>
        <w:numPr>
          <w:ilvl w:val="0"/>
          <w:numId w:val="18"/>
        </w:numPr>
        <w:rPr>
          <w:rFonts w:ascii="David" w:hAnsi="David" w:cs="David"/>
          <w:color w:val="auto"/>
          <w:sz w:val="28"/>
          <w:szCs w:val="22"/>
          <w:rtl/>
        </w:rPr>
      </w:pPr>
      <w:r w:rsidRPr="0091630F">
        <w:rPr>
          <w:rFonts w:ascii="David" w:hAnsi="David" w:cs="David" w:hint="cs"/>
          <w:color w:val="auto"/>
          <w:sz w:val="28"/>
          <w:szCs w:val="22"/>
          <w:rtl/>
        </w:rPr>
        <w:t>אילו צרכים אתם מזהים שיש למתבגרים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 xml:space="preserve"> </w:t>
      </w:r>
      <w:r w:rsidR="00BE11E0" w:rsidRPr="0091630F">
        <w:rPr>
          <w:rFonts w:ascii="David" w:hAnsi="David" w:cs="David" w:hint="cs"/>
          <w:color w:val="auto"/>
          <w:sz w:val="28"/>
          <w:szCs w:val="22"/>
          <w:rtl/>
        </w:rPr>
        <w:t>(פיזיים, רגשיים, שייכות)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>?</w:t>
      </w:r>
    </w:p>
    <w:p w:rsidR="00BE11E0" w:rsidRDefault="00BE11E0" w:rsidP="0091630F">
      <w:pPr>
        <w:pStyle w:val="a8"/>
        <w:numPr>
          <w:ilvl w:val="0"/>
          <w:numId w:val="18"/>
        </w:num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lastRenderedPageBreak/>
        <w:t>האם לכל הנערים יש אותו צורך או שלכל נער יש צורך שונה? (יש צרכים משות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>פים לכולם אבל מינון הצרכים שונה לדוג', יש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ילדים שיש להם צורך ברור בגבול ויש ילדים שיודעים להציב לעצמם את הגבולות ויש להם צורך שיראו אותם)</w:t>
      </w:r>
    </w:p>
    <w:p w:rsidR="00BE11E0" w:rsidRDefault="00BE11E0" w:rsidP="0091630F">
      <w:pPr>
        <w:pStyle w:val="a8"/>
        <w:numPr>
          <w:ilvl w:val="0"/>
          <w:numId w:val="18"/>
        </w:num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מה ההבדל בין צורך של מתבגר לבין רצון של מתבגר?</w:t>
      </w:r>
    </w:p>
    <w:p w:rsidR="00B3530B" w:rsidRPr="00310E61" w:rsidRDefault="00BE11E0" w:rsidP="00310E61">
      <w:pPr>
        <w:pStyle w:val="a8"/>
        <w:numPr>
          <w:ilvl w:val="0"/>
          <w:numId w:val="18"/>
        </w:num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מה ההבדל בין היענות לצורך לבין היענות לרצון? (הרבה פעמים אנחנו מקשיבים לרצון ולא לצורך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>. לדוג' ילד רוצה טלפון חדש,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הצורך שמסתתר מאחורי הרצון זה ל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>דוג' ל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עזור לו למקם עצמו חברתית. צריך להיות מסוגלים 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 xml:space="preserve">לעצור ולחשוב מה הצורך ומה הרצון, </w:t>
      </w:r>
      <w:r>
        <w:rPr>
          <w:rFonts w:ascii="David" w:hAnsi="David" w:cs="David" w:hint="cs"/>
          <w:color w:val="auto"/>
          <w:sz w:val="28"/>
          <w:szCs w:val="22"/>
          <w:rtl/>
        </w:rPr>
        <w:t>איך מקשיבים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 xml:space="preserve"> לצרכים ולרצונות ואיך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ועושים הפרדה בין השניים </w:t>
      </w:r>
      <w:r w:rsidR="0091630F">
        <w:rPr>
          <w:rFonts w:ascii="David" w:hAnsi="David" w:cs="David" w:hint="cs"/>
          <w:color w:val="auto"/>
          <w:sz w:val="28"/>
          <w:szCs w:val="22"/>
          <w:rtl/>
        </w:rPr>
        <w:t>כדי שנוכל להעניק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מענה נכון)</w:t>
      </w:r>
    </w:p>
    <w:p w:rsidR="00310E61" w:rsidRDefault="00310E61" w:rsidP="00914002">
      <w:pPr>
        <w:rPr>
          <w:rFonts w:ascii="David" w:hAnsi="David" w:cs="David"/>
          <w:b/>
          <w:bCs/>
          <w:color w:val="1F497D"/>
          <w:sz w:val="26"/>
          <w:szCs w:val="26"/>
          <w:rtl/>
        </w:rPr>
      </w:pPr>
    </w:p>
    <w:p w:rsidR="00914002" w:rsidRPr="005D7DB7" w:rsidRDefault="005E3375" w:rsidP="00914002">
      <w:pPr>
        <w:rPr>
          <w:rFonts w:ascii="David" w:hAnsi="David" w:cs="David"/>
          <w:b/>
          <w:bCs/>
          <w:color w:val="1F497D"/>
          <w:sz w:val="26"/>
          <w:szCs w:val="26"/>
          <w:rtl/>
        </w:rPr>
      </w:pPr>
      <w:r w:rsidRPr="005D7DB7">
        <w:rPr>
          <w:rFonts w:ascii="David" w:hAnsi="David" w:cs="David"/>
          <w:b/>
          <w:bCs/>
          <w:color w:val="1F497D"/>
          <w:sz w:val="26"/>
          <w:szCs w:val="26"/>
          <w:rtl/>
        </w:rPr>
        <w:t xml:space="preserve">שלב ב: </w:t>
      </w:r>
      <w:r w:rsidR="00914002" w:rsidRPr="005D7DB7">
        <w:rPr>
          <w:rFonts w:ascii="David" w:hAnsi="David" w:cs="David"/>
          <w:b/>
          <w:bCs/>
          <w:color w:val="1F497D"/>
          <w:sz w:val="26"/>
          <w:szCs w:val="26"/>
          <w:rtl/>
        </w:rPr>
        <w:t>מילוי אישי ומיפוי צוותי בהתאם למודל</w:t>
      </w:r>
      <w:r w:rsidR="0072126C" w:rsidRPr="005D7DB7">
        <w:rPr>
          <w:rFonts w:ascii="David" w:hAnsi="David" w:cs="David"/>
          <w:b/>
          <w:bCs/>
          <w:color w:val="1F497D"/>
          <w:sz w:val="26"/>
          <w:szCs w:val="26"/>
          <w:rtl/>
        </w:rPr>
        <w:t xml:space="preserve">- </w:t>
      </w:r>
    </w:p>
    <w:p w:rsidR="00173E13" w:rsidRDefault="00173E13" w:rsidP="00173E13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נחלק לכל אנשי הצוות</w:t>
      </w:r>
      <w:r w:rsidRPr="00AA673A">
        <w:rPr>
          <w:rFonts w:ascii="David" w:hAnsi="David" w:cs="David"/>
          <w:color w:val="auto"/>
          <w:sz w:val="28"/>
          <w:szCs w:val="22"/>
          <w:rtl/>
        </w:rPr>
        <w:t xml:space="preserve"> דף עם המודל של מקובי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ונבקש מכל אחד למלא</w:t>
      </w:r>
      <w:r w:rsidRPr="00173E13">
        <w:rPr>
          <w:rFonts w:ascii="David" w:hAnsi="David" w:cs="David"/>
          <w:color w:val="auto"/>
          <w:sz w:val="28"/>
          <w:szCs w:val="22"/>
          <w:rtl/>
        </w:rPr>
        <w:t xml:space="preserve"> </w:t>
      </w:r>
      <w:r w:rsidRPr="00AA673A">
        <w:rPr>
          <w:rFonts w:ascii="David" w:hAnsi="David" w:cs="David"/>
          <w:color w:val="auto"/>
          <w:sz w:val="28"/>
          <w:szCs w:val="22"/>
          <w:rtl/>
        </w:rPr>
        <w:t xml:space="preserve">אותו באופן אישי ביחס ל- 3 קריטריונים: </w:t>
      </w:r>
      <w:r w:rsidRPr="00AA673A">
        <w:rPr>
          <w:rFonts w:ascii="David" w:hAnsi="David" w:cs="David"/>
          <w:b/>
          <w:bCs/>
          <w:color w:val="auto"/>
          <w:sz w:val="28"/>
          <w:szCs w:val="22"/>
          <w:rtl/>
        </w:rPr>
        <w:t>איך אני תופס את עצמי? איך אני חושב שהתלמידים תופסים אותי? איפה הייתי רוצה להיות?</w:t>
      </w:r>
    </w:p>
    <w:p w:rsidR="002E689F" w:rsidRDefault="00836386" w:rsidP="00677A64">
      <w:p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 xml:space="preserve">על בסיס המילוי העצמי </w:t>
      </w:r>
      <w:r w:rsidR="00677A64" w:rsidRPr="00AA673A">
        <w:rPr>
          <w:rFonts w:ascii="David" w:hAnsi="David" w:cs="David"/>
          <w:color w:val="auto"/>
          <w:sz w:val="28"/>
          <w:szCs w:val="22"/>
          <w:rtl/>
        </w:rPr>
        <w:t>נמלא</w:t>
      </w:r>
      <w:r w:rsidRPr="00AA673A">
        <w:rPr>
          <w:rFonts w:ascii="David" w:hAnsi="David" w:cs="David"/>
          <w:color w:val="auto"/>
          <w:sz w:val="28"/>
          <w:szCs w:val="22"/>
          <w:rtl/>
        </w:rPr>
        <w:t xml:space="preserve"> את המודל בא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>ו</w:t>
      </w:r>
      <w:r w:rsidRPr="00AA673A">
        <w:rPr>
          <w:rFonts w:ascii="David" w:hAnsi="David" w:cs="David"/>
          <w:color w:val="auto"/>
          <w:sz w:val="28"/>
          <w:szCs w:val="22"/>
          <w:rtl/>
        </w:rPr>
        <w:t>פן בית ספרי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>/קהילתי</w:t>
      </w:r>
      <w:r w:rsidRPr="00AA673A">
        <w:rPr>
          <w:rFonts w:ascii="David" w:hAnsi="David" w:cs="David"/>
          <w:color w:val="auto"/>
          <w:sz w:val="28"/>
          <w:szCs w:val="22"/>
          <w:rtl/>
        </w:rPr>
        <w:t xml:space="preserve"> </w:t>
      </w:r>
      <w:r w:rsidR="00677A64" w:rsidRPr="00AA673A">
        <w:rPr>
          <w:rFonts w:ascii="David" w:hAnsi="David" w:cs="David"/>
          <w:color w:val="auto"/>
          <w:sz w:val="28"/>
          <w:szCs w:val="22"/>
          <w:rtl/>
        </w:rPr>
        <w:t>וננתח</w:t>
      </w:r>
      <w:r w:rsidR="00173E13">
        <w:rPr>
          <w:rFonts w:ascii="David" w:hAnsi="David" w:cs="David"/>
          <w:color w:val="auto"/>
          <w:sz w:val="28"/>
          <w:szCs w:val="22"/>
          <w:rtl/>
        </w:rPr>
        <w:t xml:space="preserve"> את המגמות המרכזיות שעולות ממנו</w:t>
      </w:r>
      <w:r w:rsidR="00173E13">
        <w:rPr>
          <w:rFonts w:ascii="David" w:hAnsi="David" w:cs="David" w:hint="cs"/>
          <w:color w:val="auto"/>
          <w:sz w:val="28"/>
          <w:szCs w:val="22"/>
          <w:rtl/>
        </w:rPr>
        <w:t>- נצייר על פוליגל גדול את מודל מקובי וכל איש צוות יקבל שתי מדבקות בשני צבעים.</w:t>
      </w:r>
    </w:p>
    <w:p w:rsidR="00173E13" w:rsidRDefault="00173E13" w:rsidP="00677A64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נבקש מכל איש צוות להדביק מדבקה אחת על המודל במקום בו הוא תופס את עצמו כאיש חינוך ומדבקה שניה במקום בו הוא חושב שהתלמידים תופסים אותו.</w:t>
      </w:r>
    </w:p>
    <w:p w:rsidR="0089285C" w:rsidRPr="00AA673A" w:rsidRDefault="0089285C" w:rsidP="00677A64">
      <w:pPr>
        <w:rPr>
          <w:rFonts w:ascii="David" w:hAnsi="David" w:cs="David"/>
          <w:color w:val="auto"/>
          <w:sz w:val="28"/>
          <w:szCs w:val="22"/>
          <w:rtl/>
        </w:rPr>
      </w:pPr>
    </w:p>
    <w:p w:rsidR="00677A64" w:rsidRDefault="005E3375" w:rsidP="00677A64">
      <w:pPr>
        <w:rPr>
          <w:rFonts w:ascii="David" w:hAnsi="David" w:cs="David"/>
          <w:b/>
          <w:bCs/>
          <w:color w:val="1F497D"/>
          <w:sz w:val="26"/>
          <w:szCs w:val="26"/>
          <w:rtl/>
        </w:rPr>
      </w:pPr>
      <w:r w:rsidRPr="005D7DB7">
        <w:rPr>
          <w:rFonts w:ascii="David" w:hAnsi="David" w:cs="David"/>
          <w:b/>
          <w:bCs/>
          <w:color w:val="1F497D"/>
          <w:sz w:val="26"/>
          <w:szCs w:val="26"/>
          <w:rtl/>
        </w:rPr>
        <w:t>שלב ג': דיון</w:t>
      </w:r>
    </w:p>
    <w:p w:rsidR="00173E13" w:rsidRDefault="00173E13" w:rsidP="00173E13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לאחר שהלוח התמלא במדבקות ננתח את המצב ברמה הקהילתית-</w:t>
      </w:r>
    </w:p>
    <w:p w:rsidR="00173E13" w:rsidRPr="00AA673A" w:rsidRDefault="00173E13" w:rsidP="00173E13">
      <w:pPr>
        <w:pStyle w:val="a8"/>
        <w:numPr>
          <w:ilvl w:val="0"/>
          <w:numId w:val="19"/>
        </w:numPr>
        <w:rPr>
          <w:rFonts w:ascii="David" w:hAnsi="David" w:cs="David"/>
          <w:color w:val="auto"/>
          <w:sz w:val="28"/>
          <w:szCs w:val="22"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מה חושבים על התמונה הבית ספרית שיצאה? האם מפתיע? משקף?</w:t>
      </w:r>
    </w:p>
    <w:p w:rsidR="00173E13" w:rsidRPr="00AA673A" w:rsidRDefault="00B9402B" w:rsidP="00173E13">
      <w:pPr>
        <w:pStyle w:val="a8"/>
        <w:numPr>
          <w:ilvl w:val="0"/>
          <w:numId w:val="19"/>
        </w:numPr>
        <w:rPr>
          <w:rFonts w:ascii="David" w:hAnsi="David" w:cs="David"/>
          <w:color w:val="auto"/>
          <w:sz w:val="28"/>
          <w:szCs w:val="22"/>
        </w:rPr>
      </w:pPr>
      <w:r>
        <w:rPr>
          <w:rFonts w:ascii="David" w:hAnsi="David" w:cs="David"/>
          <w:color w:val="auto"/>
          <w:sz w:val="28"/>
          <w:szCs w:val="22"/>
          <w:rtl/>
        </w:rPr>
        <w:t>איך מסבירים את ה</w:t>
      </w:r>
      <w:r>
        <w:rPr>
          <w:rFonts w:ascii="David" w:hAnsi="David" w:cs="David" w:hint="cs"/>
          <w:color w:val="auto"/>
          <w:sz w:val="28"/>
          <w:szCs w:val="22"/>
          <w:rtl/>
        </w:rPr>
        <w:t>פערים</w:t>
      </w:r>
      <w:r w:rsidR="00173E13" w:rsidRPr="00AA673A">
        <w:rPr>
          <w:rFonts w:ascii="David" w:hAnsi="David" w:cs="David"/>
          <w:color w:val="auto"/>
          <w:sz w:val="28"/>
          <w:szCs w:val="22"/>
          <w:rtl/>
        </w:rPr>
        <w:t>?</w:t>
      </w:r>
    </w:p>
    <w:p w:rsidR="00173E13" w:rsidRDefault="00173E13" w:rsidP="00173E13">
      <w:pPr>
        <w:pStyle w:val="a8"/>
        <w:numPr>
          <w:ilvl w:val="0"/>
          <w:numId w:val="19"/>
        </w:numPr>
        <w:rPr>
          <w:rFonts w:ascii="David" w:hAnsi="David" w:cs="David"/>
          <w:color w:val="auto"/>
          <w:sz w:val="28"/>
          <w:szCs w:val="22"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ממה נובע פער זה?</w:t>
      </w:r>
    </w:p>
    <w:p w:rsidR="00173E13" w:rsidRDefault="00173E13" w:rsidP="00173E13">
      <w:pPr>
        <w:pStyle w:val="a8"/>
        <w:numPr>
          <w:ilvl w:val="0"/>
          <w:numId w:val="19"/>
        </w:numPr>
        <w:rPr>
          <w:rFonts w:ascii="David" w:hAnsi="David" w:cs="David"/>
          <w:color w:val="auto"/>
          <w:sz w:val="28"/>
          <w:szCs w:val="22"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איזה מין מבוגרים אנחנו מציעים לתלמידים?</w:t>
      </w:r>
    </w:p>
    <w:p w:rsidR="00173E13" w:rsidRPr="00173E13" w:rsidRDefault="00173E13" w:rsidP="00173E13">
      <w:pPr>
        <w:pStyle w:val="a8"/>
        <w:numPr>
          <w:ilvl w:val="0"/>
          <w:numId w:val="19"/>
        </w:num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איך מצמצמים את הפער לכיוון הרצוי?</w:t>
      </w:r>
    </w:p>
    <w:p w:rsidR="005F25C0" w:rsidRPr="00AA673A" w:rsidRDefault="005F25C0" w:rsidP="00914002">
      <w:pPr>
        <w:rPr>
          <w:rFonts w:ascii="David" w:hAnsi="David" w:cs="David"/>
          <w:b/>
          <w:bCs/>
          <w:color w:val="1F497D"/>
          <w:sz w:val="28"/>
          <w:szCs w:val="22"/>
          <w:rtl/>
        </w:rPr>
      </w:pPr>
    </w:p>
    <w:p w:rsidR="00914002" w:rsidRPr="00366033" w:rsidRDefault="00B3530B" w:rsidP="00914002">
      <w:pPr>
        <w:rPr>
          <w:rFonts w:ascii="David" w:hAnsi="David" w:cs="David"/>
          <w:b/>
          <w:bCs/>
          <w:color w:val="1F497D"/>
          <w:sz w:val="26"/>
          <w:szCs w:val="26"/>
          <w:rtl/>
        </w:rPr>
      </w:pPr>
      <w:r w:rsidRPr="00366033">
        <w:rPr>
          <w:rFonts w:ascii="David" w:hAnsi="David" w:cs="David"/>
          <w:b/>
          <w:bCs/>
          <w:color w:val="1F497D"/>
          <w:sz w:val="26"/>
          <w:szCs w:val="26"/>
          <w:rtl/>
        </w:rPr>
        <w:t xml:space="preserve">שלב ד': </w:t>
      </w:r>
      <w:r w:rsidR="00914002" w:rsidRPr="00366033">
        <w:rPr>
          <w:rFonts w:ascii="David" w:hAnsi="David" w:cs="David"/>
          <w:b/>
          <w:bCs/>
          <w:color w:val="1F497D"/>
          <w:sz w:val="26"/>
          <w:szCs w:val="26"/>
          <w:rtl/>
        </w:rPr>
        <w:t>תרגול של דוגמאות</w:t>
      </w:r>
      <w:r w:rsidR="005E3375" w:rsidRPr="00366033">
        <w:rPr>
          <w:rFonts w:ascii="David" w:hAnsi="David" w:cs="David"/>
          <w:b/>
          <w:bCs/>
          <w:color w:val="1F497D"/>
          <w:sz w:val="26"/>
          <w:szCs w:val="26"/>
          <w:rtl/>
        </w:rPr>
        <w:t xml:space="preserve"> וניתוחי מקרה</w:t>
      </w:r>
      <w:r w:rsidR="00914002" w:rsidRPr="00366033">
        <w:rPr>
          <w:rFonts w:ascii="David" w:hAnsi="David" w:cs="David"/>
          <w:b/>
          <w:bCs/>
          <w:color w:val="1F497D"/>
          <w:sz w:val="26"/>
          <w:szCs w:val="26"/>
          <w:rtl/>
        </w:rPr>
        <w:t xml:space="preserve"> בהתאם למודל-</w:t>
      </w:r>
    </w:p>
    <w:p w:rsidR="0089285C" w:rsidRDefault="00B9402B" w:rsidP="008B191A">
      <w:pPr>
        <w:rPr>
          <w:rFonts w:ascii="David" w:hAnsi="David" w:cs="David"/>
          <w:color w:val="auto"/>
          <w:sz w:val="28"/>
          <w:szCs w:val="22"/>
          <w:rtl/>
        </w:rPr>
      </w:pPr>
      <w:r>
        <w:rPr>
          <w:rFonts w:ascii="David" w:hAnsi="David" w:cs="David" w:hint="cs"/>
          <w:color w:val="auto"/>
          <w:sz w:val="28"/>
          <w:szCs w:val="22"/>
          <w:rtl/>
        </w:rPr>
        <w:t>נבקש מהצוות להעלות סיטואציה שהתרחשה על תלמיד ונבחן איך אנחנו יכולים</w:t>
      </w:r>
      <w:r w:rsidR="0089285C">
        <w:rPr>
          <w:rFonts w:ascii="David" w:hAnsi="David" w:cs="David" w:hint="cs"/>
          <w:color w:val="auto"/>
          <w:sz w:val="28"/>
          <w:szCs w:val="22"/>
          <w:rtl/>
        </w:rPr>
        <w:t xml:space="preserve"> לייצר </w:t>
      </w:r>
      <w:r>
        <w:rPr>
          <w:rFonts w:ascii="David" w:hAnsi="David" w:cs="David" w:hint="cs"/>
          <w:color w:val="auto"/>
          <w:sz w:val="28"/>
          <w:szCs w:val="22"/>
          <w:rtl/>
        </w:rPr>
        <w:t>בסיטואציה זו תגובה שיש בה גם</w:t>
      </w:r>
      <w:r w:rsidR="0089285C">
        <w:rPr>
          <w:rFonts w:ascii="David" w:hAnsi="David" w:cs="David" w:hint="cs"/>
          <w:color w:val="auto"/>
          <w:sz w:val="28"/>
          <w:szCs w:val="22"/>
          <w:rtl/>
        </w:rPr>
        <w:t xml:space="preserve"> </w:t>
      </w:r>
      <w:r>
        <w:rPr>
          <w:rFonts w:ascii="David" w:hAnsi="David" w:cs="David" w:hint="cs"/>
          <w:color w:val="auto"/>
          <w:sz w:val="28"/>
          <w:szCs w:val="22"/>
          <w:rtl/>
        </w:rPr>
        <w:t>היע</w:t>
      </w:r>
      <w:r w:rsidR="0089285C">
        <w:rPr>
          <w:rFonts w:ascii="David" w:hAnsi="David" w:cs="David" w:hint="cs"/>
          <w:color w:val="auto"/>
          <w:sz w:val="28"/>
          <w:szCs w:val="22"/>
          <w:rtl/>
        </w:rPr>
        <w:t>נות גבוה</w:t>
      </w:r>
      <w:r w:rsidR="002C0813">
        <w:rPr>
          <w:rFonts w:ascii="David" w:hAnsi="David" w:cs="David" w:hint="cs"/>
          <w:color w:val="auto"/>
          <w:sz w:val="28"/>
          <w:szCs w:val="22"/>
          <w:rtl/>
        </w:rPr>
        <w:t>ה</w:t>
      </w:r>
      <w:r w:rsidR="0089285C">
        <w:rPr>
          <w:rFonts w:ascii="David" w:hAnsi="David" w:cs="David" w:hint="cs"/>
          <w:color w:val="auto"/>
          <w:sz w:val="28"/>
          <w:szCs w:val="22"/>
          <w:rtl/>
        </w:rPr>
        <w:t xml:space="preserve"> לצורך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של התלמיד וגם דרישה גבוה</w:t>
      </w:r>
      <w:r w:rsidR="002C0813">
        <w:rPr>
          <w:rFonts w:ascii="David" w:hAnsi="David" w:cs="David" w:hint="cs"/>
          <w:color w:val="auto"/>
          <w:sz w:val="28"/>
          <w:szCs w:val="22"/>
          <w:rtl/>
        </w:rPr>
        <w:t>ה</w:t>
      </w:r>
      <w:r>
        <w:rPr>
          <w:rFonts w:ascii="David" w:hAnsi="David" w:cs="David" w:hint="cs"/>
          <w:color w:val="auto"/>
          <w:sz w:val="28"/>
          <w:szCs w:val="22"/>
          <w:rtl/>
        </w:rPr>
        <w:t xml:space="preserve"> ממנו</w:t>
      </w:r>
      <w:r w:rsidR="008B191A">
        <w:rPr>
          <w:rFonts w:ascii="David" w:hAnsi="David" w:cs="David" w:hint="cs"/>
          <w:color w:val="auto"/>
          <w:sz w:val="28"/>
          <w:szCs w:val="22"/>
          <w:rtl/>
        </w:rPr>
        <w:t xml:space="preserve"> (עדיף להעלות דוג' חיה כדי שיהיה אפשר להתבונן באמת על צרכי התלמיד)</w:t>
      </w:r>
      <w:r>
        <w:rPr>
          <w:rFonts w:ascii="David" w:hAnsi="David" w:cs="David" w:hint="cs"/>
          <w:color w:val="auto"/>
          <w:sz w:val="28"/>
          <w:szCs w:val="22"/>
          <w:rtl/>
        </w:rPr>
        <w:t>.</w:t>
      </w:r>
    </w:p>
    <w:p w:rsidR="00310E61" w:rsidRPr="00AA673A" w:rsidRDefault="00D567AA" w:rsidP="00310E61">
      <w:p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 xml:space="preserve">רגע לפני שמגיבים לאירוע- לעצור ולשאול את עצמנו על איזה צורך יושבת ההתנהגות- למה </w:t>
      </w:r>
      <w:r w:rsidR="00C3522A" w:rsidRPr="00AA673A">
        <w:rPr>
          <w:rFonts w:ascii="David" w:hAnsi="David" w:cs="David"/>
          <w:color w:val="auto"/>
          <w:sz w:val="28"/>
          <w:szCs w:val="22"/>
          <w:rtl/>
        </w:rPr>
        <w:t xml:space="preserve">הילד </w:t>
      </w:r>
      <w:r w:rsidRPr="00AA673A">
        <w:rPr>
          <w:rFonts w:ascii="David" w:hAnsi="David" w:cs="David"/>
          <w:color w:val="auto"/>
          <w:sz w:val="28"/>
          <w:szCs w:val="22"/>
          <w:rtl/>
        </w:rPr>
        <w:t>מתנהג כך?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 xml:space="preserve"> </w:t>
      </w:r>
      <w:r w:rsidR="0004797E">
        <w:rPr>
          <w:rFonts w:ascii="David" w:hAnsi="David" w:cs="David" w:hint="cs"/>
          <w:color w:val="auto"/>
          <w:sz w:val="28"/>
          <w:szCs w:val="22"/>
          <w:rtl/>
        </w:rPr>
        <w:t>ומה היא הדרישה הנכונה ב</w:t>
      </w:r>
      <w:r w:rsidR="001A27D2">
        <w:rPr>
          <w:rFonts w:ascii="David" w:hAnsi="David" w:cs="David" w:hint="cs"/>
          <w:color w:val="auto"/>
          <w:sz w:val="28"/>
          <w:szCs w:val="22"/>
          <w:rtl/>
        </w:rPr>
        <w:t>אותה סיטואציה מהתלמיד</w:t>
      </w:r>
      <w:r w:rsidR="008B191A">
        <w:rPr>
          <w:rFonts w:ascii="David" w:hAnsi="David" w:cs="David" w:hint="cs"/>
          <w:color w:val="auto"/>
          <w:sz w:val="28"/>
          <w:szCs w:val="22"/>
          <w:rtl/>
        </w:rPr>
        <w:t>?</w:t>
      </w:r>
      <w:r w:rsidR="00310E61" w:rsidRPr="00310E61">
        <w:rPr>
          <w:rFonts w:ascii="David" w:hAnsi="David" w:cs="David"/>
          <w:color w:val="auto"/>
          <w:sz w:val="28"/>
          <w:szCs w:val="22"/>
          <w:rtl/>
        </w:rPr>
        <w:t xml:space="preserve"> אילו תגובות ואיזה סוג של שיח יכול מחד לשדר דרישות גבוהות וגבולות ברורים ומאידך להתחשב בנער ולתת מענה לצרכיו השונים?</w:t>
      </w:r>
      <w:r w:rsidR="00310E61" w:rsidRPr="00AA673A">
        <w:rPr>
          <w:rFonts w:ascii="David" w:hAnsi="David" w:cs="David"/>
          <w:color w:val="auto"/>
          <w:sz w:val="28"/>
          <w:szCs w:val="22"/>
          <w:rtl/>
        </w:rPr>
        <w:t xml:space="preserve"> </w:t>
      </w:r>
    </w:p>
    <w:p w:rsidR="002C0813" w:rsidRDefault="002C0813" w:rsidP="008B191A">
      <w:pPr>
        <w:rPr>
          <w:rFonts w:ascii="David" w:hAnsi="David" w:cs="David" w:hint="cs"/>
          <w:color w:val="auto"/>
          <w:sz w:val="28"/>
          <w:szCs w:val="22"/>
          <w:rtl/>
        </w:rPr>
      </w:pPr>
    </w:p>
    <w:p w:rsidR="008B191A" w:rsidRPr="00AA673A" w:rsidRDefault="002C0813" w:rsidP="008B191A">
      <w:pPr>
        <w:rPr>
          <w:rFonts w:ascii="David" w:hAnsi="David" w:cs="David"/>
          <w:color w:val="auto"/>
          <w:sz w:val="28"/>
          <w:szCs w:val="22"/>
          <w:rtl/>
        </w:rPr>
      </w:pPr>
      <w:r w:rsidRPr="00D5619E">
        <w:rPr>
          <w:rFonts w:ascii="David" w:hAnsi="David" w:cs="David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1026" type="#_x0000_t202" style="position:absolute;left:0;text-align:left;margin-left:-44.05pt;margin-top:12.45pt;width:185.25pt;height:43.25pt;flip:x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I2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ZsnF&#10;fI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">
            <v:textbox>
              <w:txbxContent>
                <w:p w:rsidR="005E3375" w:rsidRDefault="005E3375" w:rsidP="00D567AA">
                  <w:pPr>
                    <w:rPr>
                      <w:rtl/>
                      <w:cs/>
                    </w:rPr>
                  </w:pPr>
                  <w:r>
                    <w:rPr>
                      <w:rFonts w:hint="cs"/>
                      <w:rtl/>
                    </w:rPr>
                    <w:t>אם הצורך הוא בשעון מעורר- אקנה לו שעון. אם הצורך הוא בקשר אישי- אשקיע שם..</w:t>
                  </w:r>
                </w:p>
              </w:txbxContent>
            </v:textbox>
          </v:shape>
        </w:pict>
      </w:r>
      <w:r w:rsidR="008B191A">
        <w:rPr>
          <w:rFonts w:ascii="David" w:hAnsi="David" w:cs="David" w:hint="cs"/>
          <w:color w:val="auto"/>
          <w:sz w:val="28"/>
          <w:szCs w:val="22"/>
          <w:rtl/>
        </w:rPr>
        <w:t xml:space="preserve">דוג' לסיטואציה </w:t>
      </w:r>
      <w:r w:rsidR="008B191A" w:rsidRPr="00AA673A">
        <w:rPr>
          <w:rFonts w:ascii="David" w:hAnsi="David" w:cs="David"/>
          <w:color w:val="auto"/>
          <w:sz w:val="28"/>
          <w:szCs w:val="22"/>
          <w:rtl/>
        </w:rPr>
        <w:t>סביב</w:t>
      </w:r>
      <w:r w:rsidR="008B191A" w:rsidRPr="008B191A">
        <w:rPr>
          <w:rFonts w:ascii="David" w:hAnsi="David" w:cs="David"/>
          <w:color w:val="auto"/>
          <w:sz w:val="28"/>
          <w:szCs w:val="22"/>
          <w:rtl/>
        </w:rPr>
        <w:t xml:space="preserve"> </w:t>
      </w:r>
      <w:r w:rsidR="008B191A" w:rsidRPr="00310E61">
        <w:rPr>
          <w:rFonts w:ascii="David" w:hAnsi="David" w:cs="David"/>
          <w:b/>
          <w:bCs/>
          <w:color w:val="auto"/>
          <w:sz w:val="28"/>
          <w:szCs w:val="22"/>
          <w:rtl/>
        </w:rPr>
        <w:t>איחורים</w:t>
      </w:r>
      <w:r w:rsidR="008B191A">
        <w:rPr>
          <w:rFonts w:ascii="David" w:hAnsi="David" w:cs="David" w:hint="cs"/>
          <w:color w:val="auto"/>
          <w:sz w:val="28"/>
          <w:szCs w:val="22"/>
          <w:rtl/>
        </w:rPr>
        <w:t>-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עובד עד מאוחר- צורך כלכלי, חוסר בשעות שינה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צורך בגבולות ברורים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תפקוד הורי לקוי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לא מרגיש שייך לביה"ס/ לכיתה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lastRenderedPageBreak/>
        <w:t>אין קשר אישי משמעותי עם מבוגר בבית ספר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לא חווה הצלחות בבית ספר ואז "בשביל מה לבוא"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לא רואה את העתיד שלו/ מדמיין עתיד בו ביה"ס לא רלוונטי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במסגרות קודמות לא הטמיעו את ערך הכבוד לזמן.. הרגלים מהעבר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מנטליות של עמידה בזמנים</w:t>
      </w:r>
    </w:p>
    <w:p w:rsidR="00D567AA" w:rsidRPr="00AA673A" w:rsidRDefault="00D567AA" w:rsidP="005E3375">
      <w:pPr>
        <w:pStyle w:val="a8"/>
        <w:numPr>
          <w:ilvl w:val="0"/>
          <w:numId w:val="13"/>
        </w:numPr>
        <w:rPr>
          <w:rFonts w:ascii="David" w:hAnsi="David" w:cs="David"/>
          <w:color w:val="auto"/>
          <w:sz w:val="28"/>
          <w:szCs w:val="22"/>
          <w:rtl/>
        </w:rPr>
      </w:pPr>
      <w:r w:rsidRPr="00AA673A">
        <w:rPr>
          <w:rFonts w:ascii="David" w:hAnsi="David" w:cs="David"/>
          <w:color w:val="auto"/>
          <w:sz w:val="28"/>
          <w:szCs w:val="22"/>
          <w:rtl/>
        </w:rPr>
        <w:t>חוויות קודמות- "איחרתי והיה</w:t>
      </w:r>
      <w:r w:rsidR="005E3375" w:rsidRPr="00AA673A">
        <w:rPr>
          <w:rFonts w:ascii="David" w:hAnsi="David" w:cs="David"/>
          <w:color w:val="auto"/>
          <w:sz w:val="28"/>
          <w:szCs w:val="22"/>
          <w:rtl/>
        </w:rPr>
        <w:t xml:space="preserve"> לי משתלם</w:t>
      </w:r>
      <w:r w:rsidRPr="00AA673A">
        <w:rPr>
          <w:rFonts w:ascii="David" w:hAnsi="David" w:cs="David"/>
          <w:color w:val="auto"/>
          <w:sz w:val="28"/>
          <w:szCs w:val="22"/>
          <w:rtl/>
        </w:rPr>
        <w:t>"</w:t>
      </w:r>
    </w:p>
    <w:p w:rsidR="00677A64" w:rsidRPr="00AA673A" w:rsidRDefault="00677A64" w:rsidP="00914002">
      <w:pPr>
        <w:rPr>
          <w:rFonts w:ascii="David" w:hAnsi="David" w:cs="David"/>
          <w:color w:val="1F497D"/>
          <w:sz w:val="28"/>
          <w:szCs w:val="22"/>
          <w:rtl/>
        </w:rPr>
      </w:pPr>
    </w:p>
    <w:p w:rsidR="0072126C" w:rsidRPr="00AA673A" w:rsidRDefault="0072126C" w:rsidP="0072126C">
      <w:pPr>
        <w:rPr>
          <w:rFonts w:ascii="David" w:hAnsi="David" w:cs="David"/>
          <w:b/>
          <w:bCs/>
          <w:color w:val="auto"/>
          <w:sz w:val="28"/>
          <w:szCs w:val="22"/>
          <w:rtl/>
        </w:rPr>
      </w:pPr>
    </w:p>
    <w:p w:rsidR="00B3530B" w:rsidRPr="00AA673A" w:rsidRDefault="00B3530B" w:rsidP="0072126C">
      <w:pPr>
        <w:rPr>
          <w:rFonts w:ascii="David" w:hAnsi="David" w:cs="David"/>
          <w:b/>
          <w:bCs/>
          <w:color w:val="auto"/>
          <w:sz w:val="28"/>
          <w:szCs w:val="22"/>
          <w:rtl/>
        </w:rPr>
      </w:pPr>
    </w:p>
    <w:p w:rsidR="00615B2B" w:rsidRPr="00285931" w:rsidRDefault="00CA54E0" w:rsidP="00285931">
      <w:pPr>
        <w:pStyle w:val="2"/>
        <w:rPr>
          <w:rFonts w:ascii="David" w:hAnsi="David" w:cs="David"/>
          <w:sz w:val="28"/>
          <w:szCs w:val="28"/>
          <w:rtl/>
        </w:rPr>
      </w:pPr>
      <w:r w:rsidRPr="00285931">
        <w:rPr>
          <w:rFonts w:ascii="David" w:hAnsi="David" w:cs="David"/>
          <w:sz w:val="28"/>
          <w:szCs w:val="28"/>
          <w:rtl/>
        </w:rPr>
        <w:t>סיכום:</w:t>
      </w:r>
    </w:p>
    <w:p w:rsidR="0072126C" w:rsidRPr="00EE62DF" w:rsidRDefault="002C0D05" w:rsidP="005E3375">
      <w:pPr>
        <w:rPr>
          <w:rFonts w:ascii="David" w:hAnsi="David" w:cs="David"/>
          <w:color w:val="auto"/>
          <w:sz w:val="28"/>
          <w:szCs w:val="22"/>
        </w:rPr>
      </w:pPr>
      <w:r w:rsidRPr="00EE62DF">
        <w:rPr>
          <w:rFonts w:ascii="David" w:hAnsi="David" w:cs="David"/>
          <w:color w:val="auto"/>
          <w:sz w:val="28"/>
          <w:szCs w:val="22"/>
          <w:rtl/>
        </w:rPr>
        <w:t>כיצד ניתן לייצר בשגרה יותר מצבים בהם התגובה להפרות סדר תהיה כזו שתבטא את המחנך הסמכותי?</w:t>
      </w:r>
    </w:p>
    <w:p w:rsidR="00EE62DF" w:rsidRDefault="001A27D2" w:rsidP="001A27D2">
      <w:pPr>
        <w:rPr>
          <w:rFonts w:ascii="David" w:hAnsi="David" w:cs="David"/>
          <w:color w:val="auto"/>
          <w:sz w:val="28"/>
          <w:szCs w:val="22"/>
          <w:rtl/>
        </w:rPr>
      </w:pPr>
      <w:r w:rsidRPr="00EE62DF">
        <w:rPr>
          <w:rFonts w:ascii="David" w:hAnsi="David" w:cs="David" w:hint="cs"/>
          <w:color w:val="auto"/>
          <w:sz w:val="28"/>
          <w:szCs w:val="22"/>
          <w:rtl/>
        </w:rPr>
        <w:t>על מנת לייצר בשגרה יותר מצבים בה</w:t>
      </w:r>
      <w:r w:rsidR="00EE62DF">
        <w:rPr>
          <w:rFonts w:ascii="David" w:hAnsi="David" w:cs="David" w:hint="cs"/>
          <w:color w:val="auto"/>
          <w:sz w:val="28"/>
          <w:szCs w:val="22"/>
          <w:rtl/>
        </w:rPr>
        <w:t>ם התגובה להפרות סדר תהיה כזו שמבטאת</w:t>
      </w:r>
      <w:r w:rsidRPr="00EE62DF">
        <w:rPr>
          <w:rFonts w:ascii="David" w:hAnsi="David" w:cs="David" w:hint="cs"/>
          <w:color w:val="auto"/>
          <w:sz w:val="28"/>
          <w:szCs w:val="22"/>
          <w:rtl/>
        </w:rPr>
        <w:t xml:space="preserve"> את המחנך הסמכותי עלינו</w:t>
      </w:r>
      <w:r w:rsidR="00EE62DF">
        <w:rPr>
          <w:rFonts w:ascii="David" w:hAnsi="David" w:cs="David" w:hint="cs"/>
          <w:color w:val="auto"/>
          <w:sz w:val="28"/>
          <w:szCs w:val="22"/>
          <w:rtl/>
        </w:rPr>
        <w:t>-</w:t>
      </w:r>
    </w:p>
    <w:p w:rsidR="001A27D2" w:rsidRPr="00EE62DF" w:rsidRDefault="001A27D2" w:rsidP="00EE62DF">
      <w:pPr>
        <w:pStyle w:val="a8"/>
        <w:numPr>
          <w:ilvl w:val="0"/>
          <w:numId w:val="21"/>
        </w:numPr>
        <w:rPr>
          <w:rFonts w:ascii="David" w:hAnsi="David" w:cs="David"/>
          <w:color w:val="auto"/>
          <w:sz w:val="28"/>
          <w:szCs w:val="22"/>
        </w:rPr>
      </w:pPr>
      <w:r w:rsidRPr="00EE62DF">
        <w:rPr>
          <w:rFonts w:ascii="David" w:hAnsi="David" w:cs="David"/>
          <w:color w:val="auto"/>
          <w:sz w:val="28"/>
          <w:szCs w:val="22"/>
          <w:rtl/>
        </w:rPr>
        <w:t xml:space="preserve">לקיים התייעצויות בין אנשי הצוות השונים לפני שמחליטים על תגובה כזו או אחרת.  </w:t>
      </w:r>
    </w:p>
    <w:p w:rsidR="0017798D" w:rsidRPr="00EE62DF" w:rsidRDefault="002C0D05" w:rsidP="00EE62DF">
      <w:pPr>
        <w:pStyle w:val="a8"/>
        <w:numPr>
          <w:ilvl w:val="0"/>
          <w:numId w:val="21"/>
        </w:numPr>
        <w:rPr>
          <w:rFonts w:ascii="David" w:hAnsi="David" w:cs="David"/>
          <w:color w:val="auto"/>
          <w:sz w:val="28"/>
          <w:szCs w:val="22"/>
        </w:rPr>
      </w:pPr>
      <w:r w:rsidRPr="00EE62DF">
        <w:rPr>
          <w:rFonts w:ascii="David" w:hAnsi="David" w:cs="David"/>
          <w:color w:val="auto"/>
          <w:sz w:val="28"/>
          <w:szCs w:val="22"/>
          <w:rtl/>
        </w:rPr>
        <w:t>לייצר תגובות בשלבים- תגובה</w:t>
      </w:r>
      <w:r w:rsidR="00C3522A" w:rsidRPr="00EE62DF">
        <w:rPr>
          <w:rFonts w:ascii="David" w:hAnsi="David" w:cs="David"/>
          <w:color w:val="auto"/>
          <w:sz w:val="28"/>
          <w:szCs w:val="22"/>
          <w:rtl/>
        </w:rPr>
        <w:t xml:space="preserve"> מיידית שמגדירה את הגבולות (</w:t>
      </w:r>
      <w:proofErr w:type="spellStart"/>
      <w:r w:rsidR="00C3522A" w:rsidRPr="00EE62DF">
        <w:rPr>
          <w:rFonts w:ascii="David" w:hAnsi="David" w:cs="David"/>
          <w:color w:val="auto"/>
          <w:sz w:val="28"/>
          <w:szCs w:val="22"/>
          <w:rtl/>
        </w:rPr>
        <w:t>השע</w:t>
      </w:r>
      <w:r w:rsidRPr="00EE62DF">
        <w:rPr>
          <w:rFonts w:ascii="David" w:hAnsi="David" w:cs="David"/>
          <w:color w:val="auto"/>
          <w:sz w:val="28"/>
          <w:szCs w:val="22"/>
          <w:rtl/>
        </w:rPr>
        <w:t>י</w:t>
      </w:r>
      <w:r w:rsidR="00C3522A" w:rsidRPr="00EE62DF">
        <w:rPr>
          <w:rFonts w:ascii="David" w:hAnsi="David" w:cs="David"/>
          <w:color w:val="auto"/>
          <w:sz w:val="28"/>
          <w:szCs w:val="22"/>
          <w:rtl/>
        </w:rPr>
        <w:t>י</w:t>
      </w:r>
      <w:r w:rsidRPr="00EE62DF">
        <w:rPr>
          <w:rFonts w:ascii="David" w:hAnsi="David" w:cs="David"/>
          <w:color w:val="auto"/>
          <w:sz w:val="28"/>
          <w:szCs w:val="22"/>
          <w:rtl/>
        </w:rPr>
        <w:t>ה</w:t>
      </w:r>
      <w:proofErr w:type="spellEnd"/>
      <w:r w:rsidRPr="00EE62DF">
        <w:rPr>
          <w:rFonts w:ascii="David" w:hAnsi="David" w:cs="David"/>
          <w:color w:val="auto"/>
          <w:sz w:val="28"/>
          <w:szCs w:val="22"/>
          <w:rtl/>
        </w:rPr>
        <w:t xml:space="preserve"> הביתה, שיחה עם ההורים) ותגובת המשך בה מתקיים שיח על הערכים שנפגעו וניתן לנע</w:t>
      </w:r>
      <w:r w:rsidR="005E3375" w:rsidRPr="00EE62DF">
        <w:rPr>
          <w:rFonts w:ascii="David" w:hAnsi="David" w:cs="David"/>
          <w:color w:val="auto"/>
          <w:sz w:val="28"/>
          <w:szCs w:val="22"/>
          <w:rtl/>
        </w:rPr>
        <w:t>ר/ה תגובה "מתקנת"/ תגובה ערכית.</w:t>
      </w:r>
    </w:p>
    <w:p w:rsidR="001A27D2" w:rsidRDefault="001A27D2" w:rsidP="00615B2B">
      <w:pPr>
        <w:rPr>
          <w:rFonts w:ascii="David" w:hAnsi="David" w:cs="David"/>
          <w:color w:val="auto"/>
          <w:sz w:val="28"/>
          <w:szCs w:val="22"/>
          <w:u w:val="single"/>
          <w:rtl/>
        </w:rPr>
      </w:pPr>
    </w:p>
    <w:p w:rsidR="00DF2FE8" w:rsidRDefault="00B8441A" w:rsidP="00B8441A">
      <w:pPr>
        <w:pStyle w:val="2"/>
        <w:rPr>
          <w:rFonts w:ascii="David" w:hAnsi="David" w:cs="David"/>
          <w:sz w:val="28"/>
          <w:szCs w:val="28"/>
          <w:rtl/>
        </w:rPr>
      </w:pPr>
      <w:r w:rsidRPr="00B8441A">
        <w:rPr>
          <w:rFonts w:ascii="David" w:hAnsi="David" w:cs="David" w:hint="cs"/>
          <w:sz w:val="28"/>
          <w:szCs w:val="28"/>
          <w:rtl/>
        </w:rPr>
        <w:t>ציוד נדרש:</w:t>
      </w:r>
    </w:p>
    <w:p w:rsidR="00B8441A" w:rsidRDefault="00B8441A" w:rsidP="00B8441A">
      <w:pPr>
        <w:pStyle w:val="a8"/>
        <w:numPr>
          <w:ilvl w:val="0"/>
          <w:numId w:val="22"/>
        </w:numPr>
      </w:pPr>
      <w:r>
        <w:rPr>
          <w:rFonts w:hint="cs"/>
          <w:rtl/>
        </w:rPr>
        <w:t xml:space="preserve">דפי </w:t>
      </w:r>
      <w:r>
        <w:rPr>
          <w:rFonts w:hint="cs"/>
        </w:rPr>
        <w:t>A</w:t>
      </w:r>
      <w:r>
        <w:rPr>
          <w:rFonts w:hint="cs"/>
          <w:rtl/>
        </w:rPr>
        <w:t>5 עם ציור של מודל מקובי</w:t>
      </w:r>
    </w:p>
    <w:p w:rsidR="00B8441A" w:rsidRDefault="00B8441A" w:rsidP="00B8441A">
      <w:pPr>
        <w:pStyle w:val="a8"/>
        <w:numPr>
          <w:ilvl w:val="0"/>
          <w:numId w:val="22"/>
        </w:numPr>
      </w:pPr>
      <w:r>
        <w:rPr>
          <w:rFonts w:hint="cs"/>
          <w:rtl/>
        </w:rPr>
        <w:t xml:space="preserve">שני </w:t>
      </w:r>
      <w:proofErr w:type="spellStart"/>
      <w:r>
        <w:rPr>
          <w:rFonts w:hint="cs"/>
          <w:rtl/>
        </w:rPr>
        <w:t>פוליגלים</w:t>
      </w:r>
      <w:proofErr w:type="spellEnd"/>
      <w:r>
        <w:rPr>
          <w:rFonts w:hint="cs"/>
          <w:rtl/>
        </w:rPr>
        <w:t xml:space="preserve"> גדולים</w:t>
      </w:r>
      <w:bookmarkStart w:id="0" w:name="_GoBack"/>
      <w:bookmarkEnd w:id="0"/>
      <w:r>
        <w:rPr>
          <w:rFonts w:hint="cs"/>
          <w:rtl/>
        </w:rPr>
        <w:t xml:space="preserve"> </w:t>
      </w:r>
    </w:p>
    <w:p w:rsidR="00B8441A" w:rsidRPr="00B8441A" w:rsidRDefault="00B8441A" w:rsidP="00B8441A">
      <w:pPr>
        <w:pStyle w:val="a8"/>
        <w:numPr>
          <w:ilvl w:val="0"/>
          <w:numId w:val="22"/>
        </w:numPr>
      </w:pPr>
      <w:r>
        <w:rPr>
          <w:rFonts w:hint="cs"/>
          <w:rtl/>
        </w:rPr>
        <w:t>מדבקות בשני צבעים כמספר אנשי הצוות</w:t>
      </w:r>
    </w:p>
    <w:sectPr w:rsidR="00B8441A" w:rsidRPr="00B8441A" w:rsidSect="006211D7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59C" w:rsidRDefault="00C2459C">
      <w:pPr>
        <w:spacing w:line="240" w:lineRule="auto"/>
      </w:pPr>
      <w:r>
        <w:separator/>
      </w:r>
    </w:p>
  </w:endnote>
  <w:endnote w:type="continuationSeparator" w:id="0">
    <w:p w:rsidR="00C2459C" w:rsidRDefault="00C24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75" w:rsidRDefault="00D5619E" w:rsidP="006211D7">
    <w:pPr>
      <w:pStyle w:val="a5"/>
      <w:rPr>
        <w:rStyle w:val="a7"/>
      </w:rPr>
    </w:pPr>
    <w:r>
      <w:rPr>
        <w:rStyle w:val="a7"/>
        <w:rtl/>
      </w:rPr>
      <w:fldChar w:fldCharType="begin"/>
    </w:r>
    <w:r w:rsidR="005E3375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5E3375" w:rsidRDefault="005E3375" w:rsidP="006211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5" w:rsidRDefault="009A5FE5">
    <w:pPr>
      <w:pStyle w:val="a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-476250</wp:posOffset>
          </wp:positionH>
          <wp:positionV relativeFrom="paragraph">
            <wp:posOffset>-257175</wp:posOffset>
          </wp:positionV>
          <wp:extent cx="6219825" cy="876300"/>
          <wp:effectExtent l="0" t="0" r="9525" b="0"/>
          <wp:wrapNone/>
          <wp:docPr id="1" name="תמונה 1" descr="פס 2016 לדף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פס 2016 לדף לוג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59C" w:rsidRDefault="00C2459C">
      <w:pPr>
        <w:spacing w:line="240" w:lineRule="auto"/>
      </w:pPr>
      <w:r>
        <w:separator/>
      </w:r>
    </w:p>
  </w:footnote>
  <w:footnote w:type="continuationSeparator" w:id="0">
    <w:p w:rsidR="00C2459C" w:rsidRDefault="00C245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75" w:rsidRDefault="007D0120" w:rsidP="006211D7">
    <w:pPr>
      <w:pStyle w:val="a3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-219710</wp:posOffset>
          </wp:positionV>
          <wp:extent cx="1308735" cy="602615"/>
          <wp:effectExtent l="0" t="0" r="5715" b="6985"/>
          <wp:wrapSquare wrapText="bothSides"/>
          <wp:docPr id="2" name="תמונה 2" descr="C:\Users\sarit\AppData\Local\Microsoft\Windows\Temporary Internet Files\Content.Outlook\23GYDFRF\דרך כפר - יוזמות חינוך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it\AppData\Local\Microsoft\Windows\Temporary Internet Files\Content.Outlook\23GYDFRF\דרך כפר - יוזמות חינוך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3375" w:rsidRPr="00B73A0A" w:rsidRDefault="005E3375" w:rsidP="006211D7">
    <w:pPr>
      <w:pStyle w:val="a3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70C"/>
    <w:multiLevelType w:val="hybridMultilevel"/>
    <w:tmpl w:val="FA52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791"/>
    <w:multiLevelType w:val="hybridMultilevel"/>
    <w:tmpl w:val="18723C3E"/>
    <w:lvl w:ilvl="0" w:tplc="BD948876">
      <w:start w:val="1"/>
      <w:numFmt w:val="bullet"/>
      <w:lvlText w:val="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3A95FAF"/>
    <w:multiLevelType w:val="hybridMultilevel"/>
    <w:tmpl w:val="E9A8522E"/>
    <w:lvl w:ilvl="0" w:tplc="BD94887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24213"/>
    <w:multiLevelType w:val="hybridMultilevel"/>
    <w:tmpl w:val="1458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85CB1"/>
    <w:multiLevelType w:val="hybridMultilevel"/>
    <w:tmpl w:val="55E6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2DDE"/>
    <w:multiLevelType w:val="hybridMultilevel"/>
    <w:tmpl w:val="AFBE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45C6"/>
    <w:multiLevelType w:val="hybridMultilevel"/>
    <w:tmpl w:val="FC24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658F8"/>
    <w:multiLevelType w:val="hybridMultilevel"/>
    <w:tmpl w:val="5CBC23A4"/>
    <w:lvl w:ilvl="0" w:tplc="CD7225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6516E"/>
    <w:multiLevelType w:val="hybridMultilevel"/>
    <w:tmpl w:val="E85CD21E"/>
    <w:lvl w:ilvl="0" w:tplc="BD948876">
      <w:start w:val="1"/>
      <w:numFmt w:val="bullet"/>
      <w:lvlText w:val="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78C4662"/>
    <w:multiLevelType w:val="hybridMultilevel"/>
    <w:tmpl w:val="BC28D92A"/>
    <w:lvl w:ilvl="0" w:tplc="BD94887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160EB"/>
    <w:multiLevelType w:val="hybridMultilevel"/>
    <w:tmpl w:val="D534D43C"/>
    <w:lvl w:ilvl="0" w:tplc="3A38FE32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59EC4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7415E"/>
    <w:multiLevelType w:val="hybridMultilevel"/>
    <w:tmpl w:val="029E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3622"/>
    <w:multiLevelType w:val="hybridMultilevel"/>
    <w:tmpl w:val="C470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4100E"/>
    <w:multiLevelType w:val="hybridMultilevel"/>
    <w:tmpl w:val="2DAEBB36"/>
    <w:lvl w:ilvl="0" w:tplc="BD94887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05F38"/>
    <w:multiLevelType w:val="hybridMultilevel"/>
    <w:tmpl w:val="7E4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A4DC8"/>
    <w:multiLevelType w:val="hybridMultilevel"/>
    <w:tmpl w:val="F538E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47744"/>
    <w:multiLevelType w:val="hybridMultilevel"/>
    <w:tmpl w:val="6016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F5CB0"/>
    <w:multiLevelType w:val="hybridMultilevel"/>
    <w:tmpl w:val="86E8F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C4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921C6"/>
    <w:multiLevelType w:val="hybridMultilevel"/>
    <w:tmpl w:val="D6AC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957F5"/>
    <w:multiLevelType w:val="hybridMultilevel"/>
    <w:tmpl w:val="30F8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E1F91"/>
    <w:multiLevelType w:val="hybridMultilevel"/>
    <w:tmpl w:val="8D6E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21391"/>
    <w:multiLevelType w:val="hybridMultilevel"/>
    <w:tmpl w:val="64E8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20"/>
  </w:num>
  <w:num w:numId="6">
    <w:abstractNumId w:val="11"/>
  </w:num>
  <w:num w:numId="7">
    <w:abstractNumId w:val="18"/>
  </w:num>
  <w:num w:numId="8">
    <w:abstractNumId w:val="4"/>
  </w:num>
  <w:num w:numId="9">
    <w:abstractNumId w:val="16"/>
  </w:num>
  <w:num w:numId="10">
    <w:abstractNumId w:val="12"/>
  </w:num>
  <w:num w:numId="11">
    <w:abstractNumId w:val="3"/>
  </w:num>
  <w:num w:numId="12">
    <w:abstractNumId w:val="19"/>
  </w:num>
  <w:num w:numId="13">
    <w:abstractNumId w:val="7"/>
  </w:num>
  <w:num w:numId="14">
    <w:abstractNumId w:val="21"/>
  </w:num>
  <w:num w:numId="15">
    <w:abstractNumId w:val="5"/>
  </w:num>
  <w:num w:numId="16">
    <w:abstractNumId w:val="0"/>
  </w:num>
  <w:num w:numId="17">
    <w:abstractNumId w:val="13"/>
  </w:num>
  <w:num w:numId="18">
    <w:abstractNumId w:val="2"/>
  </w:num>
  <w:num w:numId="19">
    <w:abstractNumId w:val="9"/>
  </w:num>
  <w:num w:numId="20">
    <w:abstractNumId w:val="1"/>
  </w:num>
  <w:num w:numId="21">
    <w:abstractNumId w:val="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126C"/>
    <w:rsid w:val="0001586B"/>
    <w:rsid w:val="00043A7E"/>
    <w:rsid w:val="0004797E"/>
    <w:rsid w:val="00091511"/>
    <w:rsid w:val="000F1450"/>
    <w:rsid w:val="001313D6"/>
    <w:rsid w:val="00173E13"/>
    <w:rsid w:val="0017798D"/>
    <w:rsid w:val="001A27D2"/>
    <w:rsid w:val="001B2735"/>
    <w:rsid w:val="0024710D"/>
    <w:rsid w:val="00254DEC"/>
    <w:rsid w:val="00261AAB"/>
    <w:rsid w:val="00285931"/>
    <w:rsid w:val="002C0813"/>
    <w:rsid w:val="002C0D05"/>
    <w:rsid w:val="002D6BDF"/>
    <w:rsid w:val="002E689F"/>
    <w:rsid w:val="002E69AD"/>
    <w:rsid w:val="002E6BD7"/>
    <w:rsid w:val="00310E61"/>
    <w:rsid w:val="00366033"/>
    <w:rsid w:val="00472302"/>
    <w:rsid w:val="00561C10"/>
    <w:rsid w:val="005A62E8"/>
    <w:rsid w:val="005D7DB7"/>
    <w:rsid w:val="005E3375"/>
    <w:rsid w:val="005F25C0"/>
    <w:rsid w:val="00615B2B"/>
    <w:rsid w:val="006211D7"/>
    <w:rsid w:val="00645BCA"/>
    <w:rsid w:val="00677A64"/>
    <w:rsid w:val="0072126C"/>
    <w:rsid w:val="0077115B"/>
    <w:rsid w:val="00781161"/>
    <w:rsid w:val="00794BC8"/>
    <w:rsid w:val="007D0120"/>
    <w:rsid w:val="007E5E85"/>
    <w:rsid w:val="0083062E"/>
    <w:rsid w:val="00836386"/>
    <w:rsid w:val="0089285C"/>
    <w:rsid w:val="00897CD6"/>
    <w:rsid w:val="008A29A3"/>
    <w:rsid w:val="008B191A"/>
    <w:rsid w:val="008E07FB"/>
    <w:rsid w:val="009071A5"/>
    <w:rsid w:val="00914002"/>
    <w:rsid w:val="0091630F"/>
    <w:rsid w:val="00932608"/>
    <w:rsid w:val="00935215"/>
    <w:rsid w:val="009565D8"/>
    <w:rsid w:val="0098343F"/>
    <w:rsid w:val="009A5FE5"/>
    <w:rsid w:val="009B1CC2"/>
    <w:rsid w:val="009B1D76"/>
    <w:rsid w:val="00AA673A"/>
    <w:rsid w:val="00AE1F0E"/>
    <w:rsid w:val="00B3530B"/>
    <w:rsid w:val="00B8441A"/>
    <w:rsid w:val="00B92C71"/>
    <w:rsid w:val="00B9402B"/>
    <w:rsid w:val="00BA6B15"/>
    <w:rsid w:val="00BB03A9"/>
    <w:rsid w:val="00BC56D7"/>
    <w:rsid w:val="00BE11E0"/>
    <w:rsid w:val="00C2459C"/>
    <w:rsid w:val="00C3522A"/>
    <w:rsid w:val="00CA54E0"/>
    <w:rsid w:val="00D5619E"/>
    <w:rsid w:val="00D567AA"/>
    <w:rsid w:val="00D9518A"/>
    <w:rsid w:val="00D96496"/>
    <w:rsid w:val="00DF2FE8"/>
    <w:rsid w:val="00E95DF5"/>
    <w:rsid w:val="00EE62DF"/>
    <w:rsid w:val="00F6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6C"/>
    <w:pPr>
      <w:bidi/>
      <w:spacing w:after="0" w:line="360" w:lineRule="auto"/>
      <w:jc w:val="both"/>
    </w:pPr>
    <w:rPr>
      <w:rFonts w:ascii="Times New Roman" w:eastAsia="Times New Roman" w:hAnsi="Times New Roman" w:cs="Arial"/>
      <w:color w:val="484D49"/>
      <w:sz w:val="24"/>
      <w:szCs w:val="20"/>
    </w:rPr>
  </w:style>
  <w:style w:type="paragraph" w:styleId="2">
    <w:name w:val="heading 2"/>
    <w:basedOn w:val="a"/>
    <w:next w:val="a"/>
    <w:link w:val="20"/>
    <w:qFormat/>
    <w:rsid w:val="0072126C"/>
    <w:pPr>
      <w:keepNext/>
      <w:tabs>
        <w:tab w:val="left" w:pos="578"/>
      </w:tabs>
      <w:spacing w:before="240" w:after="60"/>
      <w:outlineLvl w:val="1"/>
    </w:pPr>
    <w:rPr>
      <w:rFonts w:ascii="Arial" w:hAnsi="Arial"/>
      <w:b/>
      <w:bCs/>
      <w:color w:val="9BBB5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72126C"/>
    <w:rPr>
      <w:rFonts w:ascii="Arial" w:eastAsia="Times New Roman" w:hAnsi="Arial" w:cs="Arial"/>
      <w:b/>
      <w:bCs/>
      <w:color w:val="9BBB59"/>
      <w:sz w:val="36"/>
      <w:szCs w:val="36"/>
    </w:rPr>
  </w:style>
  <w:style w:type="paragraph" w:styleId="a3">
    <w:name w:val="header"/>
    <w:basedOn w:val="a"/>
    <w:link w:val="a4"/>
    <w:rsid w:val="0072126C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a4">
    <w:name w:val="כותרת עליונה תו"/>
    <w:basedOn w:val="a0"/>
    <w:link w:val="a3"/>
    <w:rsid w:val="0072126C"/>
    <w:rPr>
      <w:rFonts w:ascii="Arial" w:eastAsia="Times New Roman" w:hAnsi="Arial" w:cs="Arial"/>
      <w:color w:val="484D49"/>
      <w:sz w:val="20"/>
      <w:szCs w:val="20"/>
    </w:rPr>
  </w:style>
  <w:style w:type="paragraph" w:styleId="a5">
    <w:name w:val="footer"/>
    <w:basedOn w:val="a"/>
    <w:link w:val="a6"/>
    <w:rsid w:val="0072126C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a6">
    <w:name w:val="כותרת תחתונה תו"/>
    <w:basedOn w:val="a0"/>
    <w:link w:val="a5"/>
    <w:rsid w:val="0072126C"/>
    <w:rPr>
      <w:rFonts w:ascii="Arial" w:eastAsia="Times New Roman" w:hAnsi="Arial" w:cs="Arial"/>
      <w:color w:val="484D49"/>
      <w:sz w:val="20"/>
      <w:szCs w:val="20"/>
    </w:rPr>
  </w:style>
  <w:style w:type="character" w:styleId="a7">
    <w:name w:val="page number"/>
    <w:basedOn w:val="a0"/>
    <w:rsid w:val="0072126C"/>
    <w:rPr>
      <w:rFonts w:cs="Arial"/>
      <w:color w:val="484D49"/>
      <w:szCs w:val="20"/>
    </w:rPr>
  </w:style>
  <w:style w:type="paragraph" w:styleId="a8">
    <w:name w:val="List Paragraph"/>
    <w:basedOn w:val="a"/>
    <w:uiPriority w:val="34"/>
    <w:qFormat/>
    <w:rsid w:val="007212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2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32608"/>
    <w:rPr>
      <w:rFonts w:ascii="Tahoma" w:eastAsia="Times New Roman" w:hAnsi="Tahoma" w:cs="Tahoma"/>
      <w:color w:val="484D49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F233F-799B-4F50-B649-FBF6ECE0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938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עינת ונטורה</dc:creator>
  <cp:lastModifiedBy>maagan-amir</cp:lastModifiedBy>
  <cp:revision>2</cp:revision>
  <dcterms:created xsi:type="dcterms:W3CDTF">2017-06-11T09:34:00Z</dcterms:created>
  <dcterms:modified xsi:type="dcterms:W3CDTF">2017-06-11T09:34:00Z</dcterms:modified>
</cp:coreProperties>
</file>